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41CDEB" w14:textId="3488CE58" w:rsidR="00AC7B20" w:rsidRPr="00925E54" w:rsidRDefault="001C5B24" w:rsidP="001C5B24">
      <w:pPr>
        <w:spacing w:after="0" w:line="240" w:lineRule="auto"/>
        <w:jc w:val="right"/>
        <w:rPr>
          <w:rFonts w:eastAsia="Times New Roman" w:cstheme="minorHAnsi"/>
          <w:b/>
          <w:iCs/>
          <w:lang w:eastAsia="pl-PL"/>
        </w:rPr>
      </w:pPr>
      <w:r w:rsidRPr="00925E54">
        <w:rPr>
          <w:rFonts w:eastAsia="Times New Roman" w:cstheme="minorHAnsi"/>
          <w:b/>
          <w:iCs/>
          <w:lang w:eastAsia="pl-PL"/>
        </w:rPr>
        <w:t xml:space="preserve">Załącznik nr </w:t>
      </w:r>
      <w:r w:rsidR="00AC7B20" w:rsidRPr="00925E54">
        <w:rPr>
          <w:rFonts w:eastAsia="Times New Roman" w:cstheme="minorHAnsi"/>
          <w:b/>
          <w:iCs/>
          <w:lang w:eastAsia="pl-PL"/>
        </w:rPr>
        <w:t xml:space="preserve">1 do </w:t>
      </w:r>
      <w:r w:rsidRPr="00925E54">
        <w:rPr>
          <w:rFonts w:eastAsia="Times New Roman" w:cstheme="minorHAnsi"/>
          <w:b/>
          <w:iCs/>
          <w:lang w:eastAsia="pl-PL"/>
        </w:rPr>
        <w:t>SWZ</w:t>
      </w:r>
      <w:r w:rsidR="00AC7B20" w:rsidRPr="00925E54">
        <w:rPr>
          <w:rFonts w:eastAsia="Times New Roman" w:cstheme="minorHAnsi"/>
          <w:b/>
          <w:iCs/>
          <w:lang w:eastAsia="pl-PL"/>
        </w:rPr>
        <w:t xml:space="preserve"> </w:t>
      </w:r>
    </w:p>
    <w:p w14:paraId="614E8DC3" w14:textId="24679ACE" w:rsidR="00AC7B20" w:rsidRPr="00925E54" w:rsidRDefault="00AC7B20" w:rsidP="53511CF7">
      <w:pPr>
        <w:spacing w:after="0" w:line="240" w:lineRule="auto"/>
        <w:jc w:val="right"/>
        <w:rPr>
          <w:rFonts w:eastAsia="Times New Roman" w:cstheme="minorBidi"/>
          <w:b/>
          <w:bCs/>
          <w:lang w:eastAsia="pl-PL"/>
        </w:rPr>
      </w:pPr>
      <w:r w:rsidRPr="53511CF7">
        <w:rPr>
          <w:rFonts w:eastAsia="Times New Roman" w:cstheme="minorBidi"/>
          <w:b/>
          <w:bCs/>
          <w:lang w:eastAsia="pl-PL"/>
        </w:rPr>
        <w:t xml:space="preserve"> </w:t>
      </w:r>
      <w:r w:rsidR="00337E3B" w:rsidRPr="53511CF7">
        <w:rPr>
          <w:rFonts w:eastAsia="Times New Roman" w:cstheme="minorBidi"/>
          <w:b/>
          <w:bCs/>
          <w:lang w:eastAsia="pl-PL"/>
        </w:rPr>
        <w:t>RZZ</w:t>
      </w:r>
      <w:r w:rsidRPr="53511CF7">
        <w:rPr>
          <w:rFonts w:eastAsia="Times New Roman" w:cstheme="minorBidi"/>
          <w:b/>
          <w:bCs/>
          <w:lang w:eastAsia="pl-PL"/>
        </w:rPr>
        <w:t>.2</w:t>
      </w:r>
      <w:r w:rsidR="00337E3B" w:rsidRPr="53511CF7">
        <w:rPr>
          <w:rFonts w:eastAsia="Times New Roman" w:cstheme="minorBidi"/>
          <w:b/>
          <w:bCs/>
          <w:lang w:eastAsia="pl-PL"/>
        </w:rPr>
        <w:t>7</w:t>
      </w:r>
      <w:r w:rsidRPr="53511CF7">
        <w:rPr>
          <w:rFonts w:eastAsia="Times New Roman" w:cstheme="minorBidi"/>
          <w:b/>
          <w:bCs/>
          <w:lang w:eastAsia="pl-PL"/>
        </w:rPr>
        <w:t>1</w:t>
      </w:r>
      <w:r w:rsidR="0014723B" w:rsidRPr="53511CF7">
        <w:rPr>
          <w:rFonts w:eastAsia="Times New Roman" w:cstheme="minorBidi"/>
          <w:b/>
          <w:bCs/>
          <w:lang w:eastAsia="pl-PL"/>
        </w:rPr>
        <w:t>.</w:t>
      </w:r>
      <w:r w:rsidR="00337E3B" w:rsidRPr="53511CF7">
        <w:rPr>
          <w:rFonts w:eastAsia="Times New Roman" w:cstheme="minorBidi"/>
          <w:b/>
          <w:bCs/>
          <w:lang w:eastAsia="pl-PL"/>
        </w:rPr>
        <w:t>24</w:t>
      </w:r>
      <w:r w:rsidR="00E473F4" w:rsidRPr="53511CF7">
        <w:rPr>
          <w:rFonts w:eastAsia="Times New Roman" w:cstheme="minorBidi"/>
          <w:b/>
          <w:bCs/>
          <w:lang w:eastAsia="pl-PL"/>
        </w:rPr>
        <w:t>.</w:t>
      </w:r>
      <w:r w:rsidR="092ABE95" w:rsidRPr="53511CF7">
        <w:rPr>
          <w:rFonts w:eastAsia="Times New Roman" w:cstheme="minorBidi"/>
          <w:b/>
          <w:bCs/>
          <w:lang w:eastAsia="pl-PL"/>
        </w:rPr>
        <w:t>20</w:t>
      </w:r>
      <w:r w:rsidRPr="53511CF7">
        <w:rPr>
          <w:rFonts w:eastAsia="Times New Roman" w:cstheme="minorBidi"/>
          <w:b/>
          <w:bCs/>
          <w:lang w:eastAsia="pl-PL"/>
        </w:rPr>
        <w:t>2</w:t>
      </w:r>
      <w:r w:rsidR="00337E3B" w:rsidRPr="53511CF7">
        <w:rPr>
          <w:rFonts w:eastAsia="Times New Roman" w:cstheme="minorBidi"/>
          <w:b/>
          <w:bCs/>
          <w:lang w:eastAsia="pl-PL"/>
        </w:rPr>
        <w:t>5</w:t>
      </w:r>
      <w:r w:rsidRPr="53511CF7">
        <w:rPr>
          <w:rFonts w:eastAsia="Times New Roman" w:cstheme="minorBidi"/>
          <w:b/>
          <w:bCs/>
          <w:lang w:eastAsia="pl-PL"/>
        </w:rPr>
        <w:t>.</w:t>
      </w:r>
      <w:r w:rsidR="00B001EC" w:rsidRPr="53511CF7">
        <w:rPr>
          <w:rFonts w:eastAsia="Times New Roman" w:cstheme="minorBidi"/>
          <w:b/>
          <w:bCs/>
          <w:lang w:eastAsia="pl-PL"/>
        </w:rPr>
        <w:t>PJ</w:t>
      </w:r>
    </w:p>
    <w:p w14:paraId="5E571CB1" w14:textId="519B6EBD" w:rsidR="00AC7B20" w:rsidRPr="00925E54" w:rsidRDefault="00AC7B20" w:rsidP="00AC7B20">
      <w:pPr>
        <w:spacing w:after="0" w:line="240" w:lineRule="auto"/>
        <w:jc w:val="right"/>
        <w:rPr>
          <w:rFonts w:eastAsia="Times New Roman" w:cstheme="minorHAnsi"/>
          <w:b/>
          <w:iCs/>
          <w:lang w:eastAsia="pl-PL"/>
        </w:rPr>
      </w:pPr>
    </w:p>
    <w:p w14:paraId="746B3DF6" w14:textId="77777777" w:rsidR="00AC7B20" w:rsidRPr="00925E54" w:rsidRDefault="00AC7B20" w:rsidP="00AC7B20">
      <w:pPr>
        <w:spacing w:after="0" w:line="240" w:lineRule="auto"/>
        <w:jc w:val="center"/>
        <w:rPr>
          <w:rFonts w:eastAsia="Calibri" w:cstheme="minorHAnsi"/>
          <w:b/>
          <w:iCs/>
        </w:rPr>
      </w:pPr>
    </w:p>
    <w:p w14:paraId="63C7CB6B" w14:textId="030DC14F" w:rsidR="00AC7B20" w:rsidRPr="00925E54" w:rsidRDefault="00AC7B20" w:rsidP="00AC7B20">
      <w:pPr>
        <w:spacing w:after="0" w:line="240" w:lineRule="auto"/>
        <w:jc w:val="center"/>
        <w:rPr>
          <w:rFonts w:eastAsia="Calibri" w:cstheme="minorHAnsi"/>
          <w:b/>
          <w:iCs/>
        </w:rPr>
      </w:pPr>
      <w:r w:rsidRPr="00925E54">
        <w:rPr>
          <w:rFonts w:eastAsia="Calibri" w:cstheme="minorHAnsi"/>
          <w:b/>
          <w:iCs/>
        </w:rPr>
        <w:t>SZCZEGÓŁOWY OPIS PRZEDMIOTU ZAMÓWIENIA</w:t>
      </w:r>
    </w:p>
    <w:p w14:paraId="41BDAD65" w14:textId="77777777" w:rsidR="005D0A88" w:rsidRPr="00925E54" w:rsidRDefault="005D0A88" w:rsidP="00CB5109">
      <w:pPr>
        <w:spacing w:after="0" w:line="240" w:lineRule="auto"/>
        <w:jc w:val="center"/>
        <w:rPr>
          <w:rFonts w:eastAsia="Calibri" w:cstheme="minorHAnsi"/>
          <w:b/>
          <w:iCs/>
        </w:rPr>
      </w:pPr>
    </w:p>
    <w:p w14:paraId="1E6297AC" w14:textId="00F3C9BB" w:rsidR="00962BE4" w:rsidRPr="00925E54" w:rsidRDefault="00B445DB" w:rsidP="53511CF7">
      <w:pPr>
        <w:autoSpaceDE w:val="0"/>
        <w:autoSpaceDN w:val="0"/>
        <w:adjustRightInd w:val="0"/>
        <w:spacing w:after="0" w:line="240" w:lineRule="auto"/>
        <w:jc w:val="center"/>
        <w:rPr>
          <w:rFonts w:cstheme="minorBidi"/>
          <w:b/>
          <w:bCs/>
        </w:rPr>
      </w:pPr>
      <w:r w:rsidRPr="53511CF7">
        <w:rPr>
          <w:rFonts w:cstheme="minorBidi"/>
          <w:b/>
          <w:bCs/>
        </w:rPr>
        <w:t>S</w:t>
      </w:r>
      <w:r w:rsidR="005C464A" w:rsidRPr="53511CF7">
        <w:rPr>
          <w:rFonts w:cstheme="minorBidi"/>
          <w:b/>
          <w:bCs/>
        </w:rPr>
        <w:t>prawowani</w:t>
      </w:r>
      <w:r w:rsidRPr="53511CF7">
        <w:rPr>
          <w:rFonts w:cstheme="minorBidi"/>
          <w:b/>
          <w:bCs/>
        </w:rPr>
        <w:t>e</w:t>
      </w:r>
      <w:r w:rsidR="005C464A" w:rsidRPr="53511CF7">
        <w:rPr>
          <w:rFonts w:cstheme="minorBidi"/>
          <w:b/>
          <w:bCs/>
        </w:rPr>
        <w:t xml:space="preserve"> profilaktycznej opieki zdrowotnej nad pracownikami i </w:t>
      </w:r>
      <w:r w:rsidR="0099301D" w:rsidRPr="53511CF7">
        <w:rPr>
          <w:rFonts w:cstheme="minorBidi"/>
          <w:b/>
          <w:bCs/>
        </w:rPr>
        <w:t>kandydatami</w:t>
      </w:r>
      <w:r w:rsidR="005C464A" w:rsidRPr="53511CF7">
        <w:rPr>
          <w:rFonts w:cstheme="minorBidi"/>
          <w:b/>
          <w:bCs/>
        </w:rPr>
        <w:t xml:space="preserve"> na pracowników w</w:t>
      </w:r>
      <w:r w:rsidR="00962BE4" w:rsidRPr="53511CF7">
        <w:rPr>
          <w:rFonts w:cstheme="minorBidi"/>
          <w:b/>
          <w:bCs/>
        </w:rPr>
        <w:t xml:space="preserve"> </w:t>
      </w:r>
      <w:r w:rsidR="005C464A" w:rsidRPr="53511CF7">
        <w:rPr>
          <w:rFonts w:cstheme="minorBidi"/>
          <w:b/>
          <w:bCs/>
        </w:rPr>
        <w:t>Centrum Usług Wspólnych</w:t>
      </w:r>
      <w:r w:rsidR="00962BE4" w:rsidRPr="53511CF7">
        <w:rPr>
          <w:rFonts w:cstheme="minorBidi"/>
          <w:b/>
          <w:bCs/>
        </w:rPr>
        <w:t xml:space="preserve"> </w:t>
      </w:r>
      <w:r w:rsidR="005C464A" w:rsidRPr="53511CF7">
        <w:rPr>
          <w:rFonts w:cstheme="minorBidi"/>
          <w:b/>
          <w:bCs/>
        </w:rPr>
        <w:t xml:space="preserve">oraz </w:t>
      </w:r>
      <w:r w:rsidR="00811E43" w:rsidRPr="53511CF7">
        <w:rPr>
          <w:rFonts w:cstheme="minorBidi"/>
          <w:b/>
          <w:bCs/>
        </w:rPr>
        <w:t>jednostkach</w:t>
      </w:r>
      <w:r w:rsidR="005C464A" w:rsidRPr="53511CF7">
        <w:rPr>
          <w:rFonts w:cstheme="minorBidi"/>
          <w:b/>
          <w:bCs/>
        </w:rPr>
        <w:t xml:space="preserve"> obsługiwanych przez Centrum Usług Wspólnych</w:t>
      </w:r>
      <w:r w:rsidR="00962BE4" w:rsidRPr="53511CF7">
        <w:rPr>
          <w:rFonts w:cstheme="minorBidi"/>
          <w:b/>
          <w:bCs/>
        </w:rPr>
        <w:t xml:space="preserve"> </w:t>
      </w:r>
      <w:r w:rsidR="005C464A" w:rsidRPr="53511CF7">
        <w:rPr>
          <w:rFonts w:cstheme="minorBidi"/>
          <w:b/>
          <w:bCs/>
        </w:rPr>
        <w:t>w</w:t>
      </w:r>
      <w:r w:rsidR="00163F6B">
        <w:rPr>
          <w:rFonts w:cstheme="minorBidi"/>
          <w:b/>
          <w:bCs/>
        </w:rPr>
        <w:t> </w:t>
      </w:r>
      <w:r w:rsidR="005C464A" w:rsidRPr="53511CF7">
        <w:rPr>
          <w:rFonts w:cstheme="minorBidi"/>
          <w:b/>
          <w:bCs/>
        </w:rPr>
        <w:t>Dąbrowie Górniczej</w:t>
      </w:r>
      <w:r w:rsidR="56047069" w:rsidRPr="53511CF7">
        <w:rPr>
          <w:rFonts w:cstheme="minorBidi"/>
          <w:b/>
          <w:bCs/>
        </w:rPr>
        <w:t xml:space="preserve"> w roku 2026</w:t>
      </w:r>
    </w:p>
    <w:p w14:paraId="2FA272A1" w14:textId="06144C94" w:rsidR="00EE3F0F" w:rsidRPr="00925E54" w:rsidRDefault="00EE3F0F" w:rsidP="00AC7B20">
      <w:pPr>
        <w:spacing w:after="0" w:line="240" w:lineRule="auto"/>
        <w:jc w:val="center"/>
        <w:rPr>
          <w:rFonts w:eastAsia="Calibri" w:cstheme="minorHAnsi"/>
          <w:b/>
          <w:iCs/>
        </w:rPr>
      </w:pPr>
    </w:p>
    <w:p w14:paraId="79F9F438" w14:textId="0BD1D001" w:rsidR="00025505" w:rsidRPr="00925E54" w:rsidRDefault="005D0A88" w:rsidP="00C67A3E">
      <w:pPr>
        <w:pStyle w:val="Akapitzlist"/>
        <w:numPr>
          <w:ilvl w:val="0"/>
          <w:numId w:val="1"/>
        </w:numPr>
        <w:ind w:left="709" w:hanging="283"/>
        <w:rPr>
          <w:rFonts w:cstheme="minorHAnsi"/>
          <w:b/>
          <w:bCs/>
        </w:rPr>
      </w:pPr>
      <w:r w:rsidRPr="00925E54">
        <w:rPr>
          <w:rFonts w:cstheme="minorHAnsi"/>
          <w:b/>
          <w:bCs/>
        </w:rPr>
        <w:t>Sposób realizacji zamówienia</w:t>
      </w:r>
      <w:r w:rsidR="00131889" w:rsidRPr="00925E54">
        <w:rPr>
          <w:rFonts w:cstheme="minorHAnsi"/>
          <w:b/>
          <w:bCs/>
        </w:rPr>
        <w:t>:</w:t>
      </w:r>
    </w:p>
    <w:p w14:paraId="473896AD" w14:textId="2EE6E4F7" w:rsidR="005D0A88" w:rsidRPr="00925E54" w:rsidRDefault="00962BE4" w:rsidP="00E4663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Bidi"/>
          <w:b/>
        </w:rPr>
      </w:pPr>
      <w:r w:rsidRPr="00925E54">
        <w:rPr>
          <w:rFonts w:cstheme="minorBidi"/>
        </w:rPr>
        <w:t>Świadczenie usług medycznych w zakresie sprawowania profilaktycznej opieki zdrowotnej nad pracownikami i kandydat</w:t>
      </w:r>
      <w:r w:rsidR="00C67A3E" w:rsidRPr="00925E54">
        <w:rPr>
          <w:rFonts w:cstheme="minorBidi"/>
        </w:rPr>
        <w:t>a</w:t>
      </w:r>
      <w:r w:rsidRPr="00925E54">
        <w:rPr>
          <w:rFonts w:cstheme="minorBidi"/>
        </w:rPr>
        <w:t>mi na pracowników oraz innymi osobami świadczącymi pracę w</w:t>
      </w:r>
      <w:r w:rsidR="00163F6B">
        <w:rPr>
          <w:rFonts w:cstheme="minorBidi"/>
        </w:rPr>
        <w:t> </w:t>
      </w:r>
      <w:r w:rsidRPr="00925E54">
        <w:rPr>
          <w:rFonts w:cstheme="minorBidi"/>
        </w:rPr>
        <w:t>Centrum Usług Wspólnych</w:t>
      </w:r>
      <w:r w:rsidR="00163F6B">
        <w:rPr>
          <w:rFonts w:cstheme="minorBidi"/>
        </w:rPr>
        <w:t xml:space="preserve"> w Dąbrowie Górniczej</w:t>
      </w:r>
      <w:r w:rsidRPr="00925E54">
        <w:rPr>
          <w:rFonts w:cstheme="minorBidi"/>
        </w:rPr>
        <w:t xml:space="preserve"> oraz </w:t>
      </w:r>
      <w:r w:rsidR="00811E43" w:rsidRPr="00925E54">
        <w:rPr>
          <w:rFonts w:cstheme="minorBidi"/>
        </w:rPr>
        <w:t>jednostkach</w:t>
      </w:r>
      <w:r w:rsidRPr="00925E54">
        <w:rPr>
          <w:rFonts w:cstheme="minorBidi"/>
        </w:rPr>
        <w:t xml:space="preserve"> obsługiwanych przez Centrum Usług Wspólnych w Dąbrowie Górniczej</w:t>
      </w:r>
      <w:r w:rsidR="00C67A3E" w:rsidRPr="00925E54">
        <w:rPr>
          <w:rFonts w:cstheme="minorBidi"/>
        </w:rPr>
        <w:t>,</w:t>
      </w:r>
      <w:r w:rsidRPr="00925E54">
        <w:rPr>
          <w:rFonts w:cstheme="minorBidi"/>
        </w:rPr>
        <w:t xml:space="preserve"> a</w:t>
      </w:r>
      <w:r w:rsidRPr="00925E54">
        <w:rPr>
          <w:rFonts w:cstheme="minorBidi"/>
          <w:b/>
        </w:rPr>
        <w:t xml:space="preserve"> </w:t>
      </w:r>
      <w:r w:rsidR="005D0A88" w:rsidRPr="00925E54">
        <w:rPr>
          <w:rFonts w:cstheme="minorBidi"/>
        </w:rPr>
        <w:t>w szczególności:</w:t>
      </w:r>
    </w:p>
    <w:p w14:paraId="5F3733F1" w14:textId="767D3C6A" w:rsidR="0063005F" w:rsidRPr="00925E54" w:rsidRDefault="0063005F" w:rsidP="00E4663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bookmarkStart w:id="0" w:name="_Hlk72488138"/>
      <w:r w:rsidRPr="00925E54">
        <w:rPr>
          <w:rFonts w:eastAsia="Times New Roman" w:cstheme="minorHAnsi"/>
          <w:lang w:eastAsia="pl-PL"/>
        </w:rPr>
        <w:t>wykonywanie badań wstępnych, okresowych i kontrolnych przewidzianych w Kodeksie Pracy z wydaniem zaświadczenia/orzeczenia/opinii,</w:t>
      </w:r>
    </w:p>
    <w:p w14:paraId="29C2DFDA" w14:textId="7BE387A0" w:rsidR="00386114" w:rsidRPr="00925E54" w:rsidRDefault="00386114" w:rsidP="00E4663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925E54">
        <w:rPr>
          <w:rFonts w:eastAsia="Times New Roman" w:cstheme="minorHAnsi"/>
          <w:lang w:eastAsia="pl-PL"/>
        </w:rPr>
        <w:t xml:space="preserve">wykonywanie </w:t>
      </w:r>
      <w:r w:rsidR="001D7525" w:rsidRPr="00925E54">
        <w:rPr>
          <w:rFonts w:eastAsia="Times New Roman" w:cs="Calibri"/>
          <w:lang w:eastAsia="pl-PL"/>
        </w:rPr>
        <w:t xml:space="preserve">badań </w:t>
      </w:r>
      <w:r w:rsidR="001D7525" w:rsidRPr="00925E54">
        <w:rPr>
          <w:rStyle w:val="ui-provider"/>
        </w:rPr>
        <w:t>w celu oceny możliwości odstąpienia od zastosowania art. 15 ustawy o rehabilitacji zawodowej i społecznej oraz zatrudnianiu osób niepełnosprawnych z dnia 27 sierpnia 1997 r.,</w:t>
      </w:r>
    </w:p>
    <w:p w14:paraId="0BA81CBB" w14:textId="77777777" w:rsidR="0014723B" w:rsidRPr="00925E54" w:rsidRDefault="0014723B" w:rsidP="0014723B">
      <w:pPr>
        <w:numPr>
          <w:ilvl w:val="0"/>
          <w:numId w:val="3"/>
        </w:numPr>
        <w:spacing w:after="0" w:line="240" w:lineRule="auto"/>
        <w:jc w:val="both"/>
        <w:rPr>
          <w:rFonts w:eastAsia="Times New Roman" w:cs="Calibri"/>
          <w:lang w:eastAsia="pl-PL"/>
        </w:rPr>
      </w:pPr>
      <w:r w:rsidRPr="00925E54">
        <w:rPr>
          <w:rFonts w:eastAsia="Times New Roman" w:cs="Calibri"/>
          <w:lang w:eastAsia="pl-PL"/>
        </w:rPr>
        <w:t>wykonywanie badań sanitarno-epidemiologicznych,</w:t>
      </w:r>
    </w:p>
    <w:p w14:paraId="13BB1883" w14:textId="71A8359A" w:rsidR="0014723B" w:rsidRPr="00925E54" w:rsidRDefault="0014723B" w:rsidP="0014723B">
      <w:pPr>
        <w:numPr>
          <w:ilvl w:val="0"/>
          <w:numId w:val="3"/>
        </w:numPr>
        <w:spacing w:after="0" w:line="240" w:lineRule="auto"/>
        <w:jc w:val="both"/>
        <w:rPr>
          <w:rFonts w:eastAsia="Times New Roman" w:cs="Calibri"/>
          <w:lang w:eastAsia="pl-PL"/>
        </w:rPr>
      </w:pPr>
      <w:r w:rsidRPr="00925E54">
        <w:rPr>
          <w:rFonts w:eastAsia="Times New Roman" w:cs="Calibri"/>
          <w:lang w:eastAsia="pl-PL"/>
        </w:rPr>
        <w:t>wykonywanie badań w celu udzielenia urlopu na poratowanie zdrowia (dla nauczycieli),</w:t>
      </w:r>
    </w:p>
    <w:p w14:paraId="63D0A02E" w14:textId="77777777" w:rsidR="0063005F" w:rsidRPr="00925E54" w:rsidRDefault="0063005F" w:rsidP="00E4663C">
      <w:pPr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925E54">
        <w:rPr>
          <w:rFonts w:eastAsia="Times New Roman" w:cstheme="minorHAnsi"/>
          <w:lang w:eastAsia="pl-PL"/>
        </w:rPr>
        <w:t>orzecznictwo lekarskie</w:t>
      </w:r>
      <w:r w:rsidRPr="00925E54">
        <w:rPr>
          <w:rFonts w:cstheme="minorHAnsi"/>
        </w:rPr>
        <w:t xml:space="preserve"> do celów przewidywanych w Kodeksie Pracy i przepisach wykonawczych wydanych na jego podstawie,</w:t>
      </w:r>
    </w:p>
    <w:p w14:paraId="559DF9AC" w14:textId="77777777" w:rsidR="0063005F" w:rsidRPr="00925E54" w:rsidRDefault="0063005F" w:rsidP="00E4663C">
      <w:pPr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925E54">
        <w:rPr>
          <w:rFonts w:cstheme="minorHAnsi"/>
        </w:rPr>
        <w:t>dokonywanie ocen możliwości wykonywania pracy lub pobierania nauki uwzględniającą stan zdrowia i zagrożenia występujące w miejscu pracy lub nauki,</w:t>
      </w:r>
    </w:p>
    <w:p w14:paraId="28802A15" w14:textId="77777777" w:rsidR="0063005F" w:rsidRPr="00925E54" w:rsidRDefault="0063005F" w:rsidP="00E4663C">
      <w:pPr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925E54">
        <w:rPr>
          <w:rFonts w:cstheme="minorHAnsi"/>
        </w:rPr>
        <w:t>prowadzenie działalności konsultacyjnej, diagnostycznej i orzeczniczej w zakresie patologii zawodowej,</w:t>
      </w:r>
    </w:p>
    <w:p w14:paraId="57DB1F00" w14:textId="5918941F" w:rsidR="0063005F" w:rsidRPr="00925E54" w:rsidRDefault="0063005F" w:rsidP="00E4663C">
      <w:pPr>
        <w:numPr>
          <w:ilvl w:val="0"/>
          <w:numId w:val="3"/>
        </w:numPr>
        <w:spacing w:after="0" w:line="240" w:lineRule="auto"/>
        <w:ind w:left="1134" w:hanging="414"/>
        <w:jc w:val="both"/>
        <w:rPr>
          <w:rFonts w:eastAsia="Times New Roman" w:cstheme="minorBidi"/>
          <w:lang w:eastAsia="pl-PL"/>
        </w:rPr>
      </w:pPr>
      <w:r w:rsidRPr="00925E54">
        <w:rPr>
          <w:rFonts w:cstheme="minorBidi"/>
        </w:rPr>
        <w:t>udział lekarza medycyny pracy Wykonawcy w posiedzeniach komisji BHP oraz zespołu ds. oceny ryzyka zawodowego i kontrol</w:t>
      </w:r>
      <w:r w:rsidR="49A3DBDE" w:rsidRPr="00925E54">
        <w:rPr>
          <w:rFonts w:cstheme="minorBidi"/>
        </w:rPr>
        <w:t>i</w:t>
      </w:r>
      <w:r w:rsidRPr="00925E54">
        <w:rPr>
          <w:rFonts w:cstheme="minorBidi"/>
        </w:rPr>
        <w:t xml:space="preserve"> warunków pracy</w:t>
      </w:r>
      <w:r w:rsidR="00587E85" w:rsidRPr="00925E54">
        <w:rPr>
          <w:rFonts w:cstheme="minorBidi"/>
        </w:rPr>
        <w:t xml:space="preserve"> (1 raz na kwartał)</w:t>
      </w:r>
      <w:r w:rsidRPr="00925E54">
        <w:rPr>
          <w:rFonts w:cstheme="minorBidi"/>
        </w:rPr>
        <w:t>,</w:t>
      </w:r>
    </w:p>
    <w:p w14:paraId="0C4125C2" w14:textId="4435D30E" w:rsidR="0063005F" w:rsidRPr="00925E54" w:rsidRDefault="0063005F" w:rsidP="00E4663C">
      <w:pPr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925E54">
        <w:rPr>
          <w:rFonts w:cstheme="minorHAnsi"/>
        </w:rPr>
        <w:t>prowadzenie i przechowywanie dokumentacji medycznej indywidualnej i zbiorowej z</w:t>
      </w:r>
      <w:r w:rsidR="00163F6B">
        <w:rPr>
          <w:rFonts w:cstheme="minorHAnsi"/>
        </w:rPr>
        <w:t> </w:t>
      </w:r>
      <w:r w:rsidRPr="00925E54">
        <w:rPr>
          <w:rFonts w:cstheme="minorHAnsi"/>
        </w:rPr>
        <w:t>zakresu profilaktycznej opieki zdrowotnej zgodnie z obowiązującymi przepisami.</w:t>
      </w:r>
    </w:p>
    <w:p w14:paraId="3345725E" w14:textId="181733B0" w:rsidR="00CE475F" w:rsidRPr="00925E54" w:rsidRDefault="005D0A88" w:rsidP="00E4663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925E54">
        <w:rPr>
          <w:rFonts w:eastAsia="Times New Roman" w:cstheme="minorHAnsi"/>
          <w:lang w:eastAsia="pl-PL"/>
        </w:rPr>
        <w:t>Wykonanie przedmiotu zamówienia</w:t>
      </w:r>
      <w:r w:rsidR="00131889" w:rsidRPr="00925E54">
        <w:rPr>
          <w:rFonts w:eastAsia="Times New Roman" w:cstheme="minorHAnsi"/>
          <w:lang w:eastAsia="pl-PL"/>
        </w:rPr>
        <w:t xml:space="preserve"> musi być</w:t>
      </w:r>
      <w:r w:rsidRPr="00925E54">
        <w:rPr>
          <w:rFonts w:eastAsia="Times New Roman" w:cstheme="minorHAnsi"/>
          <w:lang w:eastAsia="pl-PL"/>
        </w:rPr>
        <w:t xml:space="preserve"> zgodn</w:t>
      </w:r>
      <w:r w:rsidR="00131889" w:rsidRPr="00925E54">
        <w:rPr>
          <w:rFonts w:eastAsia="Times New Roman" w:cstheme="minorHAnsi"/>
          <w:lang w:eastAsia="pl-PL"/>
        </w:rPr>
        <w:t>e</w:t>
      </w:r>
      <w:r w:rsidRPr="00925E54">
        <w:rPr>
          <w:rFonts w:eastAsia="Times New Roman" w:cstheme="minorHAnsi"/>
          <w:lang w:eastAsia="pl-PL"/>
        </w:rPr>
        <w:t xml:space="preserve"> z przepisami</w:t>
      </w:r>
      <w:r w:rsidR="0014723B" w:rsidRPr="00925E54">
        <w:rPr>
          <w:rFonts w:eastAsia="Times New Roman" w:cstheme="minorHAnsi"/>
          <w:lang w:eastAsia="pl-PL"/>
        </w:rPr>
        <w:t xml:space="preserve"> m.in.</w:t>
      </w:r>
      <w:r w:rsidRPr="00925E54">
        <w:rPr>
          <w:rFonts w:eastAsia="Times New Roman" w:cstheme="minorHAnsi"/>
          <w:lang w:eastAsia="pl-PL"/>
        </w:rPr>
        <w:t xml:space="preserve"> Kodeksu Pracy </w:t>
      </w:r>
      <w:r w:rsidRPr="00925E54">
        <w:rPr>
          <w:rFonts w:cstheme="minorHAnsi"/>
          <w:color w:val="000000"/>
        </w:rPr>
        <w:t>oraz rozporządzenia Ministra Zdrowia i Polityki Społecznej z dnia 30 maja 1996 r. w sprawie przeprowadzania badań lekarskich pracowników, zakresu profilaktycznej opieki zdrowotnej nad pracownikami oraz orzeczeń lekarskich wydawanych do celów przewidzianych w Kodeksie Pracy</w:t>
      </w:r>
      <w:bookmarkEnd w:id="0"/>
      <w:r w:rsidRPr="00925E54">
        <w:rPr>
          <w:rFonts w:cstheme="minorHAnsi"/>
        </w:rPr>
        <w:t>.</w:t>
      </w:r>
    </w:p>
    <w:p w14:paraId="6560FCD5" w14:textId="5439F9D3" w:rsidR="00CE475F" w:rsidRPr="00925E54" w:rsidRDefault="00325055" w:rsidP="00E4663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bookmarkStart w:id="1" w:name="_Hlk72494347"/>
      <w:r w:rsidRPr="00925E54">
        <w:rPr>
          <w:rFonts w:cstheme="minorHAnsi"/>
          <w:color w:val="000000"/>
        </w:rPr>
        <w:t xml:space="preserve">Wykonawca zobowiązany jest posiadać wiedzę i doświadczenie do wykonania zamówienia </w:t>
      </w:r>
      <w:r w:rsidR="00553F00" w:rsidRPr="00925E54">
        <w:rPr>
          <w:rFonts w:cstheme="minorHAnsi"/>
          <w:color w:val="000000"/>
        </w:rPr>
        <w:br/>
      </w:r>
      <w:r w:rsidRPr="00925E54">
        <w:rPr>
          <w:rFonts w:cstheme="minorHAnsi"/>
          <w:color w:val="000000"/>
        </w:rPr>
        <w:t>(w rozumieniu ustawy z dnia 27 czerwca 1997 r. o służbie medycyny pracy).</w:t>
      </w:r>
      <w:bookmarkEnd w:id="1"/>
    </w:p>
    <w:p w14:paraId="02B5E03F" w14:textId="763D7A18" w:rsidR="00972DEC" w:rsidRPr="00925E54" w:rsidRDefault="00972DEC" w:rsidP="00E4663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925E54">
        <w:rPr>
          <w:rFonts w:cstheme="minorHAnsi"/>
        </w:rPr>
        <w:t>Usługi świadczone będą zgodnie z aktami prawnymi obowiązującymi w zakresie przedmiotu zamówienia.</w:t>
      </w:r>
    </w:p>
    <w:p w14:paraId="4DEFDA8B" w14:textId="34FBBEE4" w:rsidR="00972DEC" w:rsidRPr="00925E54" w:rsidRDefault="00972DEC" w:rsidP="00E4663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925E54">
        <w:rPr>
          <w:rFonts w:cstheme="minorHAnsi"/>
          <w:color w:val="000000"/>
        </w:rPr>
        <w:t>Wykonawca zobowiązany jest dysponować odpowiednim potencjałem technicznym oraz osobami zdolnymi do wykonania zamówienia zgodnie z przepisami rozporządzenia Ministra Zdrowia z dnia 26</w:t>
      </w:r>
      <w:r w:rsidR="00A2034D" w:rsidRPr="00925E54">
        <w:rPr>
          <w:rFonts w:cstheme="minorHAnsi"/>
          <w:color w:val="000000"/>
        </w:rPr>
        <w:t> </w:t>
      </w:r>
      <w:r w:rsidRPr="00925E54">
        <w:rPr>
          <w:rFonts w:cstheme="minorHAnsi"/>
          <w:color w:val="000000"/>
        </w:rPr>
        <w:t>marca 2019 r. w sprawie szczegółowych wymagań, jakim powinny odpowiadać pomieszczenia i urządzenia podmiotu wykonującego działalność leczniczą oraz innymi przepisami szczegółowymi w tym zakresie oraz kadrą medyczną uprawnioną do przeprowadzania badań objętych przedmiotem zamówienia na danym stanowisku.</w:t>
      </w:r>
    </w:p>
    <w:p w14:paraId="059FDC98" w14:textId="7F235DB0" w:rsidR="00972DEC" w:rsidRPr="00925E54" w:rsidRDefault="00972DEC" w:rsidP="00E4663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925E54">
        <w:rPr>
          <w:rFonts w:cstheme="minorHAnsi"/>
        </w:rPr>
        <w:t xml:space="preserve">Wykonawca jest zobowiązany do przeprowadzania niezbędnych badań, zgodnych </w:t>
      </w:r>
      <w:r w:rsidRPr="00925E54">
        <w:rPr>
          <w:rFonts w:cstheme="minorHAnsi"/>
        </w:rPr>
        <w:br/>
        <w:t>z obowiązującymi w stosunku do danego zawodu przepisami</w:t>
      </w:r>
      <w:r w:rsidR="006F1325" w:rsidRPr="00925E54">
        <w:rPr>
          <w:rFonts w:cstheme="minorHAnsi"/>
        </w:rPr>
        <w:t xml:space="preserve"> i </w:t>
      </w:r>
      <w:r w:rsidR="00C5507D" w:rsidRPr="00925E54">
        <w:rPr>
          <w:rFonts w:cstheme="minorHAnsi"/>
        </w:rPr>
        <w:t>do ich wyceny w formularzu ofertowym</w:t>
      </w:r>
      <w:r w:rsidR="00E21545" w:rsidRPr="00925E54">
        <w:rPr>
          <w:rFonts w:cstheme="minorHAnsi"/>
        </w:rPr>
        <w:t xml:space="preserve">. W przypadku konieczności wykonania dodatkowych badań na danym stanowisku </w:t>
      </w:r>
      <w:r w:rsidR="00CC4DDD" w:rsidRPr="00925E54">
        <w:rPr>
          <w:rFonts w:cstheme="minorHAnsi"/>
        </w:rPr>
        <w:lastRenderedPageBreak/>
        <w:t>nieuwzględnionych przez Wykonawcę w formularzu ofertowym</w:t>
      </w:r>
      <w:r w:rsidR="00E21545" w:rsidRPr="00925E54">
        <w:rPr>
          <w:rFonts w:cstheme="minorHAnsi"/>
        </w:rPr>
        <w:t xml:space="preserve">, </w:t>
      </w:r>
      <w:r w:rsidR="00E21545" w:rsidRPr="00925E54">
        <w:rPr>
          <w:rFonts w:eastAsia="Times New Roman" w:cstheme="minorHAnsi"/>
          <w:lang w:eastAsia="pl-PL"/>
        </w:rPr>
        <w:t>koszt badan ponosi Wykonawca.</w:t>
      </w:r>
    </w:p>
    <w:p w14:paraId="5BA27A64" w14:textId="4AEE0F5C" w:rsidR="003534EA" w:rsidRPr="00925E54" w:rsidRDefault="003534EA" w:rsidP="00E4663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925E54">
        <w:rPr>
          <w:rFonts w:eastAsia="Times New Roman" w:cstheme="minorHAnsi"/>
          <w:lang w:eastAsia="pl-PL"/>
        </w:rPr>
        <w:t>Badania lekarskie przeprowadzone będą na podstawie skierowania wydanego przez Zamawiającego.</w:t>
      </w:r>
    </w:p>
    <w:p w14:paraId="050C7C95" w14:textId="3387B702" w:rsidR="00AF2FDB" w:rsidRPr="00925E54" w:rsidRDefault="00AF2FDB" w:rsidP="00E4663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925E54">
        <w:rPr>
          <w:rFonts w:eastAsia="Times New Roman" w:cstheme="minorHAnsi"/>
          <w:lang w:eastAsia="pl-PL"/>
        </w:rPr>
        <w:t xml:space="preserve">Badania muszą być wykonywane w siedzibie Wykonawcy na terenie Dąbrowy Górniczej </w:t>
      </w:r>
      <w:r w:rsidR="00995A52" w:rsidRPr="00925E54">
        <w:rPr>
          <w:rFonts w:eastAsia="Times New Roman" w:cstheme="minorHAnsi"/>
          <w:lang w:eastAsia="pl-PL"/>
        </w:rPr>
        <w:br/>
      </w:r>
      <w:r w:rsidRPr="00925E54">
        <w:rPr>
          <w:rFonts w:eastAsia="Times New Roman" w:cstheme="minorHAnsi"/>
          <w:lang w:eastAsia="pl-PL"/>
        </w:rPr>
        <w:t>(w jednym budynku) w</w:t>
      </w:r>
      <w:r w:rsidR="00FB65F4" w:rsidRPr="00925E54">
        <w:rPr>
          <w:rFonts w:eastAsia="Times New Roman" w:cstheme="minorHAnsi"/>
          <w:lang w:eastAsia="pl-PL"/>
        </w:rPr>
        <w:t xml:space="preserve"> terminie do </w:t>
      </w:r>
      <w:r w:rsidR="0018750E" w:rsidRPr="00925E54">
        <w:rPr>
          <w:rFonts w:eastAsia="Times New Roman" w:cstheme="minorHAnsi"/>
          <w:lang w:eastAsia="pl-PL"/>
        </w:rPr>
        <w:t>2</w:t>
      </w:r>
      <w:r w:rsidR="00FB65F4" w:rsidRPr="00925E54">
        <w:rPr>
          <w:rFonts w:eastAsia="Times New Roman" w:cstheme="minorHAnsi"/>
          <w:lang w:eastAsia="pl-PL"/>
        </w:rPr>
        <w:t xml:space="preserve"> dni</w:t>
      </w:r>
      <w:r w:rsidR="0018750E" w:rsidRPr="00925E54">
        <w:rPr>
          <w:rFonts w:eastAsia="Times New Roman" w:cstheme="minorHAnsi"/>
          <w:lang w:eastAsia="pl-PL"/>
        </w:rPr>
        <w:t xml:space="preserve"> roboczych</w:t>
      </w:r>
      <w:r w:rsidR="00FB65F4" w:rsidRPr="00925E54">
        <w:rPr>
          <w:rFonts w:eastAsia="Times New Roman" w:cstheme="minorHAnsi"/>
          <w:lang w:eastAsia="pl-PL"/>
        </w:rPr>
        <w:t xml:space="preserve"> od</w:t>
      </w:r>
      <w:r w:rsidR="00271C35" w:rsidRPr="00925E54">
        <w:rPr>
          <w:rFonts w:eastAsia="Times New Roman" w:cstheme="minorHAnsi"/>
          <w:lang w:eastAsia="pl-PL"/>
        </w:rPr>
        <w:t xml:space="preserve"> momentu zgłoszenia</w:t>
      </w:r>
      <w:r w:rsidR="000957DC" w:rsidRPr="00925E54">
        <w:rPr>
          <w:rFonts w:eastAsia="Times New Roman" w:cstheme="minorHAnsi"/>
          <w:lang w:eastAsia="pl-PL"/>
        </w:rPr>
        <w:t xml:space="preserve"> potrzeby wykonania badań (telefonicznie lub osobiście</w:t>
      </w:r>
      <w:r w:rsidR="00E22BF6" w:rsidRPr="00925E54">
        <w:rPr>
          <w:rFonts w:eastAsia="Times New Roman" w:cstheme="minorHAnsi"/>
          <w:lang w:eastAsia="pl-PL"/>
        </w:rPr>
        <w:t>)</w:t>
      </w:r>
      <w:r w:rsidRPr="00925E54">
        <w:rPr>
          <w:rFonts w:eastAsia="Times New Roman" w:cstheme="minorHAnsi"/>
          <w:lang w:eastAsia="pl-PL"/>
        </w:rPr>
        <w:t>.</w:t>
      </w:r>
    </w:p>
    <w:p w14:paraId="1E104835" w14:textId="708B94B5" w:rsidR="00972DEC" w:rsidRPr="00925E54" w:rsidRDefault="00972DEC" w:rsidP="00E4663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925E54">
        <w:rPr>
          <w:rFonts w:cstheme="minorHAnsi"/>
        </w:rPr>
        <w:t>Zamówienie będzie realizowane wg potrzeb Zamawiającego po cenach jednostkowych brutto zadeklarowanych w Formularzu ofertowym i będzie obejmowało cały okres realizacji umowy.</w:t>
      </w:r>
    </w:p>
    <w:p w14:paraId="1C5D07DE" w14:textId="77777777" w:rsidR="0000593F" w:rsidRPr="00925E54" w:rsidRDefault="005D0A88" w:rsidP="0000593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925E54">
        <w:rPr>
          <w:rFonts w:cstheme="minorHAnsi"/>
        </w:rPr>
        <w:t xml:space="preserve">Ilości wskazane w tabeli są ilościami szacunkowymi. Wykonawcy nie przysługuje roszczenie </w:t>
      </w:r>
      <w:r w:rsidR="00282ACE" w:rsidRPr="00925E54">
        <w:rPr>
          <w:rFonts w:cstheme="minorHAnsi"/>
        </w:rPr>
        <w:br/>
      </w:r>
      <w:r w:rsidRPr="00925E54">
        <w:rPr>
          <w:rFonts w:cstheme="minorHAnsi"/>
        </w:rPr>
        <w:t xml:space="preserve">o realizację usługi w wielkościach podanych w </w:t>
      </w:r>
      <w:r w:rsidR="00553F00" w:rsidRPr="00925E54">
        <w:rPr>
          <w:rFonts w:cstheme="minorHAnsi"/>
        </w:rPr>
        <w:t>poniższej</w:t>
      </w:r>
      <w:r w:rsidRPr="00925E54">
        <w:rPr>
          <w:rFonts w:cstheme="minorHAnsi"/>
        </w:rPr>
        <w:t xml:space="preserve"> tabeli. Zamawiający zastrzega sobie możliwość </w:t>
      </w:r>
      <w:r w:rsidR="00447EEC" w:rsidRPr="00925E54">
        <w:rPr>
          <w:rFonts w:cstheme="minorHAnsi"/>
        </w:rPr>
        <w:t>skorzystania z prawa opcji</w:t>
      </w:r>
      <w:r w:rsidR="00EB2384" w:rsidRPr="00925E54">
        <w:rPr>
          <w:rFonts w:cstheme="minorHAnsi"/>
        </w:rPr>
        <w:t xml:space="preserve"> polegającego na</w:t>
      </w:r>
      <w:r w:rsidR="0055091B" w:rsidRPr="00925E54">
        <w:rPr>
          <w:rFonts w:cstheme="minorHAnsi"/>
        </w:rPr>
        <w:t>:</w:t>
      </w:r>
    </w:p>
    <w:p w14:paraId="67B34EC6" w14:textId="5D7D42D3" w:rsidR="0043508C" w:rsidRPr="00925E54" w:rsidRDefault="0043508C" w:rsidP="0043508C">
      <w:pPr>
        <w:pStyle w:val="Akapitzlist"/>
        <w:numPr>
          <w:ilvl w:val="4"/>
          <w:numId w:val="2"/>
        </w:numPr>
        <w:tabs>
          <w:tab w:val="left" w:pos="709"/>
        </w:tabs>
        <w:spacing w:after="0" w:line="240" w:lineRule="auto"/>
        <w:ind w:left="1134"/>
        <w:jc w:val="both"/>
        <w:rPr>
          <w:rFonts w:eastAsia="Times New Roman" w:cs="Calibri"/>
          <w:lang w:eastAsia="pl-PL"/>
        </w:rPr>
      </w:pPr>
      <w:r w:rsidRPr="00925E54">
        <w:rPr>
          <w:rFonts w:cs="Calibri"/>
        </w:rPr>
        <w:t xml:space="preserve">zmniejszeniu wartości zamówienia w przypadku zmniejszenia liczby pracowników skierowanych na badania w okresie realizacji umowy </w:t>
      </w:r>
      <w:r w:rsidRPr="00925E54">
        <w:rPr>
          <w:rFonts w:ascii="Calibri" w:hAnsi="Calibri" w:cs="Calibri"/>
          <w:lang w:eastAsia="pl-PL"/>
        </w:rPr>
        <w:t>(dotyczy wystąpienia okoliczności niezależnych od Zamawiającego, w szczególności ogłoszenia stanu epidemii lub stanu zagrożenia epidemicznego</w:t>
      </w:r>
      <w:r w:rsidR="00A61249" w:rsidRPr="00925E54">
        <w:rPr>
          <w:rFonts w:ascii="Calibri" w:hAnsi="Calibri" w:cs="Calibri"/>
          <w:lang w:eastAsia="pl-PL"/>
        </w:rPr>
        <w:t>,</w:t>
      </w:r>
      <w:r w:rsidRPr="00925E54">
        <w:rPr>
          <w:rFonts w:ascii="Calibri" w:hAnsi="Calibri" w:cs="Calibri"/>
          <w:lang w:eastAsia="pl-PL"/>
        </w:rPr>
        <w:t xml:space="preserve"> wstrzymania obowiązku wykonywania badań okresowych pracowników</w:t>
      </w:r>
      <w:r w:rsidR="00A61249" w:rsidRPr="00925E54">
        <w:rPr>
          <w:rFonts w:ascii="Calibri" w:hAnsi="Calibri" w:cs="Calibri"/>
          <w:lang w:eastAsia="pl-PL"/>
        </w:rPr>
        <w:t xml:space="preserve">, </w:t>
      </w:r>
      <w:r w:rsidR="00BD7CE6" w:rsidRPr="00925E54">
        <w:rPr>
          <w:rFonts w:ascii="Calibri" w:hAnsi="Calibri" w:cs="Calibri"/>
          <w:lang w:eastAsia="pl-PL"/>
        </w:rPr>
        <w:t>redukcji liczby pracowników Zamawiającego</w:t>
      </w:r>
      <w:r w:rsidRPr="00925E54">
        <w:rPr>
          <w:rFonts w:ascii="Calibri" w:hAnsi="Calibri" w:cs="Calibri"/>
          <w:lang w:eastAsia="pl-PL"/>
        </w:rPr>
        <w:t>); w przypadku opisanym w</w:t>
      </w:r>
      <w:r w:rsidR="00163F6B">
        <w:rPr>
          <w:rFonts w:ascii="Calibri" w:hAnsi="Calibri" w:cs="Calibri"/>
          <w:lang w:eastAsia="pl-PL"/>
        </w:rPr>
        <w:t> </w:t>
      </w:r>
      <w:r w:rsidRPr="00925E54">
        <w:rPr>
          <w:rFonts w:ascii="Calibri" w:hAnsi="Calibri" w:cs="Calibri"/>
          <w:lang w:eastAsia="pl-PL"/>
        </w:rPr>
        <w:t xml:space="preserve">niniejszym punkcie Zamawiający zrealizuje minimum </w:t>
      </w:r>
      <w:r w:rsidR="004D600C" w:rsidRPr="00925E54">
        <w:rPr>
          <w:rFonts w:ascii="Calibri" w:hAnsi="Calibri" w:cs="Calibri"/>
          <w:lang w:eastAsia="pl-PL"/>
        </w:rPr>
        <w:t>6</w:t>
      </w:r>
      <w:r w:rsidRPr="00925E54">
        <w:rPr>
          <w:rFonts w:ascii="Calibri" w:hAnsi="Calibri" w:cs="Calibri"/>
          <w:lang w:eastAsia="pl-PL"/>
        </w:rPr>
        <w:t>0% wartości umowy,</w:t>
      </w:r>
    </w:p>
    <w:p w14:paraId="64E1E608" w14:textId="5FCC7D9F" w:rsidR="0043508C" w:rsidRPr="00925E54" w:rsidRDefault="0043508C" w:rsidP="0043508C">
      <w:pPr>
        <w:pStyle w:val="Akapitzlist"/>
        <w:numPr>
          <w:ilvl w:val="4"/>
          <w:numId w:val="2"/>
        </w:numPr>
        <w:spacing w:after="0" w:line="240" w:lineRule="auto"/>
        <w:ind w:left="1134"/>
        <w:jc w:val="both"/>
        <w:rPr>
          <w:rFonts w:eastAsia="Times New Roman" w:cs="Calibri"/>
          <w:lang w:eastAsia="pl-PL"/>
        </w:rPr>
      </w:pPr>
      <w:r w:rsidRPr="00925E54">
        <w:rPr>
          <w:rFonts w:cs="Calibri"/>
        </w:rPr>
        <w:t>zwiększeniu wartości zamówienia w przypadku zwiększenia liczby pracowników skierowanych na badania w okresie realizacji umowy</w:t>
      </w:r>
      <w:r w:rsidRPr="00925E54">
        <w:rPr>
          <w:rFonts w:ascii="Calibri" w:hAnsi="Calibri" w:cs="Calibri"/>
          <w:color w:val="FF0000"/>
          <w:lang w:eastAsia="pl-PL"/>
        </w:rPr>
        <w:t xml:space="preserve"> </w:t>
      </w:r>
      <w:r w:rsidRPr="00925E54">
        <w:rPr>
          <w:rFonts w:ascii="Calibri" w:hAnsi="Calibri" w:cs="Calibri"/>
          <w:lang w:eastAsia="pl-PL"/>
        </w:rPr>
        <w:t xml:space="preserve">(dotyczy zatrudniania nowych pracowników w trakcie realizacji umowy); w przypadku opisanym w niniejszym punkcie wartość zamówienia zależeć będzie od wysokości dodatkowych środków, które mogą zostać przyznane Zamawiającemu na zrealizowanie zamówienia, nie więcej jednak niż do wysokości </w:t>
      </w:r>
      <w:r w:rsidR="00266448" w:rsidRPr="00925E54">
        <w:rPr>
          <w:rFonts w:ascii="Calibri" w:hAnsi="Calibri" w:cs="Calibri"/>
          <w:lang w:eastAsia="pl-PL"/>
        </w:rPr>
        <w:t>1</w:t>
      </w:r>
      <w:r w:rsidR="006B1285" w:rsidRPr="00925E54">
        <w:rPr>
          <w:rFonts w:ascii="Calibri" w:hAnsi="Calibri" w:cs="Calibri"/>
          <w:lang w:eastAsia="pl-PL"/>
        </w:rPr>
        <w:t>4</w:t>
      </w:r>
      <w:r w:rsidR="00266448" w:rsidRPr="00925E54">
        <w:rPr>
          <w:rFonts w:ascii="Calibri" w:hAnsi="Calibri" w:cs="Calibri"/>
          <w:lang w:eastAsia="pl-PL"/>
        </w:rPr>
        <w:t>0</w:t>
      </w:r>
      <w:r w:rsidRPr="00925E54">
        <w:rPr>
          <w:rFonts w:ascii="Calibri" w:hAnsi="Calibri" w:cs="Calibri"/>
          <w:lang w:eastAsia="pl-PL"/>
        </w:rPr>
        <w:t>% wartości umowy.</w:t>
      </w:r>
    </w:p>
    <w:p w14:paraId="3703D46E" w14:textId="5F796455" w:rsidR="714DCAD8" w:rsidRPr="00925E54" w:rsidRDefault="714DCAD8" w:rsidP="2ECD1FF5">
      <w:pPr>
        <w:pStyle w:val="Akapitzlist"/>
        <w:numPr>
          <w:ilvl w:val="0"/>
          <w:numId w:val="2"/>
        </w:numPr>
        <w:spacing w:after="0" w:line="240" w:lineRule="auto"/>
        <w:jc w:val="both"/>
      </w:pPr>
      <w:r w:rsidRPr="00925E54">
        <w:rPr>
          <w:rFonts w:ascii="Arial" w:eastAsia="Arial" w:hAnsi="Arial" w:cs="Arial"/>
          <w:color w:val="000000" w:themeColor="text1"/>
          <w:sz w:val="20"/>
          <w:szCs w:val="20"/>
        </w:rPr>
        <w:t>Zamawiający zawrze umowę Wykonawcą do kwoty brutto przeznaczonej na ten cel w planie budżetowym.</w:t>
      </w:r>
    </w:p>
    <w:p w14:paraId="03E7A210" w14:textId="72305E4D" w:rsidR="00CE475F" w:rsidRPr="00925E54" w:rsidRDefault="00CE475F" w:rsidP="00E4663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925E54">
        <w:rPr>
          <w:rFonts w:eastAsia="Times New Roman" w:cstheme="minorHAnsi"/>
          <w:lang w:eastAsia="pl-PL"/>
        </w:rPr>
        <w:t>Rozliczanie kosztów usługi będzie następowało w systemie miesięcznym na podstawie faktur z trzydziestodniowym terminem płatności.</w:t>
      </w:r>
    </w:p>
    <w:p w14:paraId="4D4D837F" w14:textId="52D5C088" w:rsidR="00CB5109" w:rsidRPr="00925E54" w:rsidRDefault="00CB5109" w:rsidP="00E4663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925E54">
        <w:rPr>
          <w:rFonts w:cstheme="minorHAnsi"/>
        </w:rPr>
        <w:t xml:space="preserve">Po wyłonieniu </w:t>
      </w:r>
      <w:r w:rsidR="006B1285" w:rsidRPr="00925E54">
        <w:rPr>
          <w:rFonts w:cstheme="minorHAnsi"/>
        </w:rPr>
        <w:t>Wykonawcy</w:t>
      </w:r>
      <w:r w:rsidRPr="00925E54">
        <w:rPr>
          <w:rFonts w:cstheme="minorHAnsi"/>
        </w:rPr>
        <w:t xml:space="preserve"> w toku postępowania o udzielenie Zamówienia, poszczególne umowy zostaną zawarte bezpośrednio pomiędzy wyłonionym Wykonawcą, a każdym z</w:t>
      </w:r>
      <w:r w:rsidR="00163F6B">
        <w:rPr>
          <w:rFonts w:cstheme="minorHAnsi"/>
        </w:rPr>
        <w:t> </w:t>
      </w:r>
      <w:r w:rsidRPr="00925E54">
        <w:rPr>
          <w:rFonts w:cstheme="minorHAnsi"/>
        </w:rPr>
        <w:t>Zamawiających osobno tj. Centrum Usług Wspólnych</w:t>
      </w:r>
      <w:r w:rsidR="00163F6B">
        <w:rPr>
          <w:rFonts w:cstheme="minorHAnsi"/>
        </w:rPr>
        <w:t xml:space="preserve"> w Dąbrowie Górniczej</w:t>
      </w:r>
      <w:r w:rsidRPr="00925E54">
        <w:rPr>
          <w:rFonts w:cstheme="minorHAnsi"/>
        </w:rPr>
        <w:t xml:space="preserve"> i jednostkami obsługiwanymi przez CUW.</w:t>
      </w:r>
    </w:p>
    <w:p w14:paraId="6038F3A3" w14:textId="50430BC9" w:rsidR="00CE475F" w:rsidRPr="00925E54" w:rsidRDefault="00CE475F" w:rsidP="00CE475F">
      <w:pPr>
        <w:spacing w:after="0" w:line="240" w:lineRule="auto"/>
        <w:ind w:left="360"/>
        <w:jc w:val="both"/>
        <w:rPr>
          <w:rFonts w:eastAsia="Times New Roman" w:cstheme="minorHAnsi"/>
          <w:lang w:eastAsia="pl-PL"/>
        </w:rPr>
      </w:pPr>
    </w:p>
    <w:p w14:paraId="4B281536" w14:textId="5BC28CD6" w:rsidR="00B91985" w:rsidRPr="00925E54" w:rsidRDefault="00B91985" w:rsidP="00B91985">
      <w:pPr>
        <w:pStyle w:val="Akapitzlist"/>
        <w:spacing w:after="0" w:line="240" w:lineRule="auto"/>
        <w:jc w:val="both"/>
        <w:rPr>
          <w:rFonts w:cstheme="minorHAnsi"/>
        </w:rPr>
      </w:pPr>
    </w:p>
    <w:p w14:paraId="6198AFC8" w14:textId="38ADCE35" w:rsidR="00131889" w:rsidRPr="00925E54" w:rsidRDefault="00131889" w:rsidP="00BB23C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b/>
          <w:bCs/>
          <w:lang w:eastAsia="pl-PL"/>
        </w:rPr>
      </w:pPr>
      <w:r w:rsidRPr="00925E54">
        <w:rPr>
          <w:rFonts w:cstheme="minorHAnsi"/>
          <w:b/>
          <w:bCs/>
        </w:rPr>
        <w:t xml:space="preserve">Wykaz </w:t>
      </w:r>
      <w:r w:rsidRPr="00925E54">
        <w:rPr>
          <w:rFonts w:eastAsia="Times New Roman" w:cstheme="minorHAnsi"/>
          <w:b/>
          <w:bCs/>
          <w:lang w:eastAsia="pl-PL"/>
        </w:rPr>
        <w:t>stanowisk i zagrożeń na danym stanowisku</w:t>
      </w:r>
      <w:r w:rsidR="00274479" w:rsidRPr="00925E54">
        <w:rPr>
          <w:rFonts w:eastAsia="Times New Roman" w:cstheme="minorHAnsi"/>
          <w:b/>
          <w:bCs/>
          <w:lang w:eastAsia="pl-PL"/>
        </w:rPr>
        <w:t xml:space="preserve"> określony został w Załączniku nr 4</w:t>
      </w:r>
      <w:r w:rsidR="00F37241" w:rsidRPr="00925E54">
        <w:rPr>
          <w:rFonts w:eastAsia="Times New Roman" w:cstheme="minorHAnsi"/>
          <w:b/>
          <w:bCs/>
          <w:lang w:eastAsia="pl-PL"/>
        </w:rPr>
        <w:t>.1</w:t>
      </w:r>
      <w:r w:rsidR="00274479" w:rsidRPr="00925E54">
        <w:rPr>
          <w:rFonts w:eastAsia="Times New Roman" w:cstheme="minorHAnsi"/>
          <w:b/>
          <w:bCs/>
          <w:lang w:eastAsia="pl-PL"/>
        </w:rPr>
        <w:t xml:space="preserve"> do SWZ</w:t>
      </w:r>
    </w:p>
    <w:p w14:paraId="3173ACC7" w14:textId="77777777" w:rsidR="00D16A00" w:rsidRPr="00925E54" w:rsidRDefault="00D16A00" w:rsidP="0043367D">
      <w:pPr>
        <w:rPr>
          <w:rFonts w:cstheme="minorHAnsi"/>
        </w:rPr>
      </w:pPr>
    </w:p>
    <w:p w14:paraId="59143E1F" w14:textId="77777777" w:rsidR="00D16A00" w:rsidRPr="00C67A3E" w:rsidRDefault="00D16A00" w:rsidP="0043367D">
      <w:pPr>
        <w:rPr>
          <w:rFonts w:cstheme="minorHAnsi"/>
        </w:rPr>
      </w:pPr>
    </w:p>
    <w:sectPr w:rsidR="00D16A00" w:rsidRPr="00C67A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112B1"/>
    <w:multiLevelType w:val="hybridMultilevel"/>
    <w:tmpl w:val="94BA40AA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937DF3"/>
    <w:multiLevelType w:val="hybridMultilevel"/>
    <w:tmpl w:val="505676E8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A2368D"/>
    <w:multiLevelType w:val="hybridMultilevel"/>
    <w:tmpl w:val="E522DAC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307B4"/>
    <w:multiLevelType w:val="hybridMultilevel"/>
    <w:tmpl w:val="CF56B46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2561DE"/>
    <w:multiLevelType w:val="hybridMultilevel"/>
    <w:tmpl w:val="45CC0DF0"/>
    <w:lvl w:ilvl="0" w:tplc="0FF0E7E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A6388D"/>
    <w:multiLevelType w:val="hybridMultilevel"/>
    <w:tmpl w:val="756E9CD8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1565DC"/>
    <w:multiLevelType w:val="hybridMultilevel"/>
    <w:tmpl w:val="FD8433CA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E521165"/>
    <w:multiLevelType w:val="hybridMultilevel"/>
    <w:tmpl w:val="2C58976A"/>
    <w:lvl w:ilvl="0" w:tplc="30F21AE2">
      <w:start w:val="1"/>
      <w:numFmt w:val="upperRoman"/>
      <w:lvlText w:val="%1."/>
      <w:lvlJc w:val="left"/>
      <w:pPr>
        <w:ind w:left="1080" w:hanging="720"/>
      </w:pPr>
      <w:rPr>
        <w:rFonts w:asciiTheme="minorHAnsi" w:eastAsia="Calibri" w:hAnsiTheme="minorHAnsi" w:cstheme="minorHAns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BC3BFF"/>
    <w:multiLevelType w:val="hybridMultilevel"/>
    <w:tmpl w:val="F0DE195A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127440A"/>
    <w:multiLevelType w:val="hybridMultilevel"/>
    <w:tmpl w:val="E2A09320"/>
    <w:lvl w:ilvl="0" w:tplc="0FF0E7E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7F4DA8"/>
    <w:multiLevelType w:val="hybridMultilevel"/>
    <w:tmpl w:val="BEB007B0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4472449"/>
    <w:multiLevelType w:val="hybridMultilevel"/>
    <w:tmpl w:val="8F54112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195F6E"/>
    <w:multiLevelType w:val="hybridMultilevel"/>
    <w:tmpl w:val="83746948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9145A63"/>
    <w:multiLevelType w:val="hybridMultilevel"/>
    <w:tmpl w:val="C11834C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296C57"/>
    <w:multiLevelType w:val="hybridMultilevel"/>
    <w:tmpl w:val="301E38E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82147C"/>
    <w:multiLevelType w:val="hybridMultilevel"/>
    <w:tmpl w:val="B8202F3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2C6827"/>
    <w:multiLevelType w:val="hybridMultilevel"/>
    <w:tmpl w:val="2952740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C35840"/>
    <w:multiLevelType w:val="hybridMultilevel"/>
    <w:tmpl w:val="681EC824"/>
    <w:lvl w:ilvl="0" w:tplc="097AEA4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EF43968"/>
    <w:multiLevelType w:val="hybridMultilevel"/>
    <w:tmpl w:val="FA2C140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37250A"/>
    <w:multiLevelType w:val="hybridMultilevel"/>
    <w:tmpl w:val="562899E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0466294"/>
    <w:multiLevelType w:val="hybridMultilevel"/>
    <w:tmpl w:val="0A62CBF4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06A4060"/>
    <w:multiLevelType w:val="hybridMultilevel"/>
    <w:tmpl w:val="4A5075D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08B35F4"/>
    <w:multiLevelType w:val="hybridMultilevel"/>
    <w:tmpl w:val="F26EF50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13354D0"/>
    <w:multiLevelType w:val="hybridMultilevel"/>
    <w:tmpl w:val="9290114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210094F"/>
    <w:multiLevelType w:val="hybridMultilevel"/>
    <w:tmpl w:val="7F94F9B0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22C529B3"/>
    <w:multiLevelType w:val="hybridMultilevel"/>
    <w:tmpl w:val="ED3217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6943E2E"/>
    <w:multiLevelType w:val="hybridMultilevel"/>
    <w:tmpl w:val="3C90D23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27175171"/>
    <w:multiLevelType w:val="hybridMultilevel"/>
    <w:tmpl w:val="3F2E251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273966C9"/>
    <w:multiLevelType w:val="hybridMultilevel"/>
    <w:tmpl w:val="E1FE6D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7936070"/>
    <w:multiLevelType w:val="hybridMultilevel"/>
    <w:tmpl w:val="E3909DC8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29AE36BE"/>
    <w:multiLevelType w:val="hybridMultilevel"/>
    <w:tmpl w:val="9EFA7E4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A524FA3"/>
    <w:multiLevelType w:val="hybridMultilevel"/>
    <w:tmpl w:val="3A4491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A610A90"/>
    <w:multiLevelType w:val="hybridMultilevel"/>
    <w:tmpl w:val="DB4ED524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2A694774"/>
    <w:multiLevelType w:val="hybridMultilevel"/>
    <w:tmpl w:val="399EAD2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C5C758C"/>
    <w:multiLevelType w:val="hybridMultilevel"/>
    <w:tmpl w:val="506A4F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01265CE"/>
    <w:multiLevelType w:val="hybridMultilevel"/>
    <w:tmpl w:val="0EAA07A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2082BA4"/>
    <w:multiLevelType w:val="hybridMultilevel"/>
    <w:tmpl w:val="907EB33A"/>
    <w:lvl w:ilvl="0" w:tplc="CEF8C072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33AC15C1"/>
    <w:multiLevelType w:val="hybridMultilevel"/>
    <w:tmpl w:val="6E0E8DD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353D21FD"/>
    <w:multiLevelType w:val="hybridMultilevel"/>
    <w:tmpl w:val="3A24C700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39192846"/>
    <w:multiLevelType w:val="hybridMultilevel"/>
    <w:tmpl w:val="79AC1E9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93E48D1"/>
    <w:multiLevelType w:val="hybridMultilevel"/>
    <w:tmpl w:val="230A790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97166A7"/>
    <w:multiLevelType w:val="hybridMultilevel"/>
    <w:tmpl w:val="C158DFB8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3A0339EB"/>
    <w:multiLevelType w:val="hybridMultilevel"/>
    <w:tmpl w:val="59E4D30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B961F68"/>
    <w:multiLevelType w:val="hybridMultilevel"/>
    <w:tmpl w:val="340AB494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3DCD3390"/>
    <w:multiLevelType w:val="hybridMultilevel"/>
    <w:tmpl w:val="C69CCD06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3F013CA4"/>
    <w:multiLevelType w:val="hybridMultilevel"/>
    <w:tmpl w:val="9FAC39D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F393F2F"/>
    <w:multiLevelType w:val="hybridMultilevel"/>
    <w:tmpl w:val="0218962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5064A1A"/>
    <w:multiLevelType w:val="hybridMultilevel"/>
    <w:tmpl w:val="E656F4C8"/>
    <w:lvl w:ilvl="0" w:tplc="0FF0E7E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50D422F"/>
    <w:multiLevelType w:val="hybridMultilevel"/>
    <w:tmpl w:val="806400DE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487A3D14"/>
    <w:multiLevelType w:val="hybridMultilevel"/>
    <w:tmpl w:val="C9AC74C8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48D1453E"/>
    <w:multiLevelType w:val="hybridMultilevel"/>
    <w:tmpl w:val="F7CA8F78"/>
    <w:lvl w:ilvl="0" w:tplc="4B56B63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b/>
        <w:i w:val="0"/>
        <w:iCs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E037FD2"/>
    <w:multiLevelType w:val="hybridMultilevel"/>
    <w:tmpl w:val="FABE0878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50397102"/>
    <w:multiLevelType w:val="hybridMultilevel"/>
    <w:tmpl w:val="FD86963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0C256CE"/>
    <w:multiLevelType w:val="hybridMultilevel"/>
    <w:tmpl w:val="D7A096D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56400B4B"/>
    <w:multiLevelType w:val="hybridMultilevel"/>
    <w:tmpl w:val="2D187E2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6C62E3D"/>
    <w:multiLevelType w:val="hybridMultilevel"/>
    <w:tmpl w:val="2D4AD78A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57342D80"/>
    <w:multiLevelType w:val="hybridMultilevel"/>
    <w:tmpl w:val="8D488A9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 w15:restartNumberingAfterBreak="0">
    <w:nsid w:val="57AF0DDF"/>
    <w:multiLevelType w:val="hybridMultilevel"/>
    <w:tmpl w:val="CFB4D72A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58C8384E"/>
    <w:multiLevelType w:val="hybridMultilevel"/>
    <w:tmpl w:val="788403C8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 w15:restartNumberingAfterBreak="0">
    <w:nsid w:val="5C711640"/>
    <w:multiLevelType w:val="hybridMultilevel"/>
    <w:tmpl w:val="A4E2E286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0" w15:restartNumberingAfterBreak="0">
    <w:nsid w:val="5CFA2FFC"/>
    <w:multiLevelType w:val="hybridMultilevel"/>
    <w:tmpl w:val="0D12BE8E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 w15:restartNumberingAfterBreak="0">
    <w:nsid w:val="5D8B7862"/>
    <w:multiLevelType w:val="hybridMultilevel"/>
    <w:tmpl w:val="2F0C33A8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2" w15:restartNumberingAfterBreak="0">
    <w:nsid w:val="5EBB7821"/>
    <w:multiLevelType w:val="hybridMultilevel"/>
    <w:tmpl w:val="B854E88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FD53B76"/>
    <w:multiLevelType w:val="hybridMultilevel"/>
    <w:tmpl w:val="D3865114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5FFE6759"/>
    <w:multiLevelType w:val="hybridMultilevel"/>
    <w:tmpl w:val="5672AF6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0654FDB"/>
    <w:multiLevelType w:val="hybridMultilevel"/>
    <w:tmpl w:val="BE86AD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2984014"/>
    <w:multiLevelType w:val="hybridMultilevel"/>
    <w:tmpl w:val="B2FCFC9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58023BD"/>
    <w:multiLevelType w:val="hybridMultilevel"/>
    <w:tmpl w:val="F4A04E3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8A1F7E"/>
    <w:multiLevelType w:val="hybridMultilevel"/>
    <w:tmpl w:val="AB383822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67FC076D"/>
    <w:multiLevelType w:val="hybridMultilevel"/>
    <w:tmpl w:val="B5F03936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0" w15:restartNumberingAfterBreak="0">
    <w:nsid w:val="68013F2D"/>
    <w:multiLevelType w:val="multilevel"/>
    <w:tmpl w:val="1EA04688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color w:val="auto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Calibri" w:eastAsia="Times New Roman" w:hAnsi="Calibri" w:cs="Calibri" w:hint="default"/>
        <w:b w:val="0"/>
        <w:bCs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1" w15:restartNumberingAfterBreak="0">
    <w:nsid w:val="68FF51F0"/>
    <w:multiLevelType w:val="hybridMultilevel"/>
    <w:tmpl w:val="54CA2CA4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2" w15:restartNumberingAfterBreak="0">
    <w:nsid w:val="70024B8A"/>
    <w:multiLevelType w:val="hybridMultilevel"/>
    <w:tmpl w:val="6AE072C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3A71930"/>
    <w:multiLevelType w:val="hybridMultilevel"/>
    <w:tmpl w:val="BF5253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5021379"/>
    <w:multiLevelType w:val="hybridMultilevel"/>
    <w:tmpl w:val="96A00B82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5" w15:restartNumberingAfterBreak="0">
    <w:nsid w:val="785F32E9"/>
    <w:multiLevelType w:val="hybridMultilevel"/>
    <w:tmpl w:val="82C689E0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78745E73"/>
    <w:multiLevelType w:val="hybridMultilevel"/>
    <w:tmpl w:val="60040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A6C4E10"/>
    <w:multiLevelType w:val="hybridMultilevel"/>
    <w:tmpl w:val="FA08C430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 w15:restartNumberingAfterBreak="0">
    <w:nsid w:val="7CC56CCD"/>
    <w:multiLevelType w:val="hybridMultilevel"/>
    <w:tmpl w:val="9BFA3D02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9" w15:restartNumberingAfterBreak="0">
    <w:nsid w:val="7F5074DE"/>
    <w:multiLevelType w:val="hybridMultilevel"/>
    <w:tmpl w:val="7FBA8A6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F9C515F"/>
    <w:multiLevelType w:val="hybridMultilevel"/>
    <w:tmpl w:val="F1F4D9F6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7FCC0410"/>
    <w:multiLevelType w:val="hybridMultilevel"/>
    <w:tmpl w:val="ED3490BA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056587751">
    <w:abstractNumId w:val="7"/>
  </w:num>
  <w:num w:numId="2" w16cid:durableId="1023291044">
    <w:abstractNumId w:val="76"/>
  </w:num>
  <w:num w:numId="3" w16cid:durableId="982084661">
    <w:abstractNumId w:val="17"/>
  </w:num>
  <w:num w:numId="4" w16cid:durableId="39550366">
    <w:abstractNumId w:val="25"/>
  </w:num>
  <w:num w:numId="5" w16cid:durableId="1586496158">
    <w:abstractNumId w:val="64"/>
  </w:num>
  <w:num w:numId="6" w16cid:durableId="55322043">
    <w:abstractNumId w:val="50"/>
  </w:num>
  <w:num w:numId="7" w16cid:durableId="606692073">
    <w:abstractNumId w:val="34"/>
  </w:num>
  <w:num w:numId="8" w16cid:durableId="1306277642">
    <w:abstractNumId w:val="30"/>
  </w:num>
  <w:num w:numId="9" w16cid:durableId="918902677">
    <w:abstractNumId w:val="62"/>
  </w:num>
  <w:num w:numId="10" w16cid:durableId="852458758">
    <w:abstractNumId w:val="2"/>
  </w:num>
  <w:num w:numId="11" w16cid:durableId="761687100">
    <w:abstractNumId w:val="67"/>
  </w:num>
  <w:num w:numId="12" w16cid:durableId="82603861">
    <w:abstractNumId w:val="39"/>
  </w:num>
  <w:num w:numId="13" w16cid:durableId="1395198856">
    <w:abstractNumId w:val="45"/>
  </w:num>
  <w:num w:numId="14" w16cid:durableId="610168677">
    <w:abstractNumId w:val="65"/>
  </w:num>
  <w:num w:numId="15" w16cid:durableId="918320816">
    <w:abstractNumId w:val="52"/>
  </w:num>
  <w:num w:numId="16" w16cid:durableId="103113567">
    <w:abstractNumId w:val="79"/>
  </w:num>
  <w:num w:numId="17" w16cid:durableId="176505433">
    <w:abstractNumId w:val="22"/>
  </w:num>
  <w:num w:numId="18" w16cid:durableId="234439239">
    <w:abstractNumId w:val="16"/>
  </w:num>
  <w:num w:numId="19" w16cid:durableId="1571387029">
    <w:abstractNumId w:val="13"/>
  </w:num>
  <w:num w:numId="20" w16cid:durableId="42827242">
    <w:abstractNumId w:val="72"/>
  </w:num>
  <w:num w:numId="21" w16cid:durableId="1556699501">
    <w:abstractNumId w:val="23"/>
  </w:num>
  <w:num w:numId="22" w16cid:durableId="1999570554">
    <w:abstractNumId w:val="73"/>
  </w:num>
  <w:num w:numId="23" w16cid:durableId="587929775">
    <w:abstractNumId w:val="54"/>
  </w:num>
  <w:num w:numId="24" w16cid:durableId="367338855">
    <w:abstractNumId w:val="3"/>
  </w:num>
  <w:num w:numId="25" w16cid:durableId="560405159">
    <w:abstractNumId w:val="31"/>
  </w:num>
  <w:num w:numId="26" w16cid:durableId="722871713">
    <w:abstractNumId w:val="11"/>
  </w:num>
  <w:num w:numId="27" w16cid:durableId="1415081384">
    <w:abstractNumId w:val="21"/>
  </w:num>
  <w:num w:numId="28" w16cid:durableId="666785081">
    <w:abstractNumId w:val="46"/>
  </w:num>
  <w:num w:numId="29" w16cid:durableId="974020482">
    <w:abstractNumId w:val="42"/>
  </w:num>
  <w:num w:numId="30" w16cid:durableId="1116409013">
    <w:abstractNumId w:val="28"/>
  </w:num>
  <w:num w:numId="31" w16cid:durableId="859705108">
    <w:abstractNumId w:val="19"/>
  </w:num>
  <w:num w:numId="32" w16cid:durableId="667172951">
    <w:abstractNumId w:val="66"/>
  </w:num>
  <w:num w:numId="33" w16cid:durableId="380985713">
    <w:abstractNumId w:val="4"/>
  </w:num>
  <w:num w:numId="34" w16cid:durableId="1824538349">
    <w:abstractNumId w:val="47"/>
  </w:num>
  <w:num w:numId="35" w16cid:durableId="1305156648">
    <w:abstractNumId w:val="9"/>
  </w:num>
  <w:num w:numId="36" w16cid:durableId="1878854629">
    <w:abstractNumId w:val="35"/>
  </w:num>
  <w:num w:numId="37" w16cid:durableId="2038070874">
    <w:abstractNumId w:val="6"/>
  </w:num>
  <w:num w:numId="38" w16cid:durableId="311494259">
    <w:abstractNumId w:val="40"/>
  </w:num>
  <w:num w:numId="39" w16cid:durableId="378482242">
    <w:abstractNumId w:val="18"/>
  </w:num>
  <w:num w:numId="40" w16cid:durableId="1648240853">
    <w:abstractNumId w:val="48"/>
  </w:num>
  <w:num w:numId="41" w16cid:durableId="715588990">
    <w:abstractNumId w:val="49"/>
  </w:num>
  <w:num w:numId="42" w16cid:durableId="1886213235">
    <w:abstractNumId w:val="5"/>
  </w:num>
  <w:num w:numId="43" w16cid:durableId="206995247">
    <w:abstractNumId w:val="26"/>
  </w:num>
  <w:num w:numId="44" w16cid:durableId="1991593476">
    <w:abstractNumId w:val="77"/>
  </w:num>
  <w:num w:numId="45" w16cid:durableId="710224423">
    <w:abstractNumId w:val="32"/>
  </w:num>
  <w:num w:numId="46" w16cid:durableId="1358194946">
    <w:abstractNumId w:val="69"/>
  </w:num>
  <w:num w:numId="47" w16cid:durableId="862522701">
    <w:abstractNumId w:val="60"/>
  </w:num>
  <w:num w:numId="48" w16cid:durableId="1673870368">
    <w:abstractNumId w:val="20"/>
  </w:num>
  <w:num w:numId="49" w16cid:durableId="1192063598">
    <w:abstractNumId w:val="61"/>
  </w:num>
  <w:num w:numId="50" w16cid:durableId="607080427">
    <w:abstractNumId w:val="44"/>
  </w:num>
  <w:num w:numId="51" w16cid:durableId="587034727">
    <w:abstractNumId w:val="63"/>
  </w:num>
  <w:num w:numId="52" w16cid:durableId="1556618361">
    <w:abstractNumId w:val="0"/>
  </w:num>
  <w:num w:numId="53" w16cid:durableId="290478841">
    <w:abstractNumId w:val="80"/>
  </w:num>
  <w:num w:numId="54" w16cid:durableId="1418286467">
    <w:abstractNumId w:val="68"/>
  </w:num>
  <w:num w:numId="55" w16cid:durableId="1006399769">
    <w:abstractNumId w:val="15"/>
  </w:num>
  <w:num w:numId="56" w16cid:durableId="618226553">
    <w:abstractNumId w:val="14"/>
  </w:num>
  <w:num w:numId="57" w16cid:durableId="1739133573">
    <w:abstractNumId w:val="12"/>
  </w:num>
  <w:num w:numId="58" w16cid:durableId="861623471">
    <w:abstractNumId w:val="55"/>
  </w:num>
  <w:num w:numId="59" w16cid:durableId="54669059">
    <w:abstractNumId w:val="29"/>
  </w:num>
  <w:num w:numId="60" w16cid:durableId="1264386883">
    <w:abstractNumId w:val="24"/>
  </w:num>
  <w:num w:numId="61" w16cid:durableId="1470513825">
    <w:abstractNumId w:val="51"/>
  </w:num>
  <w:num w:numId="62" w16cid:durableId="1783453657">
    <w:abstractNumId w:val="58"/>
  </w:num>
  <w:num w:numId="63" w16cid:durableId="1967613689">
    <w:abstractNumId w:val="81"/>
  </w:num>
  <w:num w:numId="64" w16cid:durableId="420955345">
    <w:abstractNumId w:val="78"/>
  </w:num>
  <w:num w:numId="65" w16cid:durableId="1127623776">
    <w:abstractNumId w:val="56"/>
  </w:num>
  <w:num w:numId="66" w16cid:durableId="334653061">
    <w:abstractNumId w:val="1"/>
  </w:num>
  <w:num w:numId="67" w16cid:durableId="1224298338">
    <w:abstractNumId w:val="57"/>
  </w:num>
  <w:num w:numId="68" w16cid:durableId="767891207">
    <w:abstractNumId w:val="75"/>
  </w:num>
  <w:num w:numId="69" w16cid:durableId="673728782">
    <w:abstractNumId w:val="37"/>
  </w:num>
  <w:num w:numId="70" w16cid:durableId="1548057063">
    <w:abstractNumId w:val="27"/>
  </w:num>
  <w:num w:numId="71" w16cid:durableId="1904365848">
    <w:abstractNumId w:val="71"/>
  </w:num>
  <w:num w:numId="72" w16cid:durableId="1092124459">
    <w:abstractNumId w:val="38"/>
  </w:num>
  <w:num w:numId="73" w16cid:durableId="1870608660">
    <w:abstractNumId w:val="43"/>
  </w:num>
  <w:num w:numId="74" w16cid:durableId="2016766587">
    <w:abstractNumId w:val="41"/>
  </w:num>
  <w:num w:numId="75" w16cid:durableId="992640882">
    <w:abstractNumId w:val="10"/>
  </w:num>
  <w:num w:numId="76" w16cid:durableId="335159333">
    <w:abstractNumId w:val="59"/>
  </w:num>
  <w:num w:numId="77" w16cid:durableId="1686861690">
    <w:abstractNumId w:val="8"/>
  </w:num>
  <w:num w:numId="78" w16cid:durableId="1197741958">
    <w:abstractNumId w:val="74"/>
  </w:num>
  <w:num w:numId="79" w16cid:durableId="933321235">
    <w:abstractNumId w:val="53"/>
  </w:num>
  <w:num w:numId="80" w16cid:durableId="1633511148">
    <w:abstractNumId w:val="33"/>
  </w:num>
  <w:num w:numId="81" w16cid:durableId="1669597968">
    <w:abstractNumId w:val="36"/>
  </w:num>
  <w:num w:numId="82" w16cid:durableId="664436466">
    <w:abstractNumId w:val="70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9F0"/>
    <w:rsid w:val="0000593F"/>
    <w:rsid w:val="00013406"/>
    <w:rsid w:val="00022A91"/>
    <w:rsid w:val="000234D7"/>
    <w:rsid w:val="00025505"/>
    <w:rsid w:val="00037F95"/>
    <w:rsid w:val="000460A1"/>
    <w:rsid w:val="00060EDF"/>
    <w:rsid w:val="00070E43"/>
    <w:rsid w:val="000726C1"/>
    <w:rsid w:val="00075776"/>
    <w:rsid w:val="000957DC"/>
    <w:rsid w:val="000B0903"/>
    <w:rsid w:val="000D6921"/>
    <w:rsid w:val="000E625C"/>
    <w:rsid w:val="000E6C20"/>
    <w:rsid w:val="00131889"/>
    <w:rsid w:val="001354D4"/>
    <w:rsid w:val="0014723B"/>
    <w:rsid w:val="00163F6B"/>
    <w:rsid w:val="00174C7E"/>
    <w:rsid w:val="0018750E"/>
    <w:rsid w:val="001A65C8"/>
    <w:rsid w:val="001B529A"/>
    <w:rsid w:val="001C5B24"/>
    <w:rsid w:val="001D1F86"/>
    <w:rsid w:val="001D7525"/>
    <w:rsid w:val="001F6C5C"/>
    <w:rsid w:val="00212C40"/>
    <w:rsid w:val="00232B59"/>
    <w:rsid w:val="00236438"/>
    <w:rsid w:val="00252A90"/>
    <w:rsid w:val="00266448"/>
    <w:rsid w:val="00271C35"/>
    <w:rsid w:val="00274479"/>
    <w:rsid w:val="00282ACE"/>
    <w:rsid w:val="00295A52"/>
    <w:rsid w:val="002A4960"/>
    <w:rsid w:val="002B5AF6"/>
    <w:rsid w:val="002B636A"/>
    <w:rsid w:val="003170AE"/>
    <w:rsid w:val="00325055"/>
    <w:rsid w:val="00337E3B"/>
    <w:rsid w:val="003534EA"/>
    <w:rsid w:val="00354A6D"/>
    <w:rsid w:val="003727C1"/>
    <w:rsid w:val="00377E7F"/>
    <w:rsid w:val="00386114"/>
    <w:rsid w:val="0039301D"/>
    <w:rsid w:val="003A0925"/>
    <w:rsid w:val="00417728"/>
    <w:rsid w:val="00425273"/>
    <w:rsid w:val="0043367D"/>
    <w:rsid w:val="0043508C"/>
    <w:rsid w:val="00447C20"/>
    <w:rsid w:val="00447EEC"/>
    <w:rsid w:val="0046657B"/>
    <w:rsid w:val="004A5515"/>
    <w:rsid w:val="004B3A80"/>
    <w:rsid w:val="004C192A"/>
    <w:rsid w:val="004D600C"/>
    <w:rsid w:val="004E3A6B"/>
    <w:rsid w:val="004E7B3A"/>
    <w:rsid w:val="004F0C16"/>
    <w:rsid w:val="00503442"/>
    <w:rsid w:val="00522570"/>
    <w:rsid w:val="00526A1F"/>
    <w:rsid w:val="00527344"/>
    <w:rsid w:val="005418F4"/>
    <w:rsid w:val="00543B4E"/>
    <w:rsid w:val="0055091B"/>
    <w:rsid w:val="00553F00"/>
    <w:rsid w:val="0055684C"/>
    <w:rsid w:val="005636F1"/>
    <w:rsid w:val="00582BE8"/>
    <w:rsid w:val="00587E85"/>
    <w:rsid w:val="005A4FC7"/>
    <w:rsid w:val="005C464A"/>
    <w:rsid w:val="005D0A88"/>
    <w:rsid w:val="00612412"/>
    <w:rsid w:val="006178AA"/>
    <w:rsid w:val="0063005F"/>
    <w:rsid w:val="00653617"/>
    <w:rsid w:val="006746D3"/>
    <w:rsid w:val="006965E9"/>
    <w:rsid w:val="006B1285"/>
    <w:rsid w:val="006D6CB0"/>
    <w:rsid w:val="006E37B3"/>
    <w:rsid w:val="006E47B0"/>
    <w:rsid w:val="006F1325"/>
    <w:rsid w:val="00703179"/>
    <w:rsid w:val="007037A5"/>
    <w:rsid w:val="00733C5B"/>
    <w:rsid w:val="00745CC9"/>
    <w:rsid w:val="007513A0"/>
    <w:rsid w:val="007614BB"/>
    <w:rsid w:val="007721F3"/>
    <w:rsid w:val="00786B6F"/>
    <w:rsid w:val="007B5113"/>
    <w:rsid w:val="007C7D1A"/>
    <w:rsid w:val="007E7B39"/>
    <w:rsid w:val="00811E43"/>
    <w:rsid w:val="008319B4"/>
    <w:rsid w:val="0085269C"/>
    <w:rsid w:val="00876579"/>
    <w:rsid w:val="00892D7C"/>
    <w:rsid w:val="00893CDD"/>
    <w:rsid w:val="008A12A2"/>
    <w:rsid w:val="008A13EC"/>
    <w:rsid w:val="008B39F0"/>
    <w:rsid w:val="008C2A4C"/>
    <w:rsid w:val="008D58CB"/>
    <w:rsid w:val="009039B5"/>
    <w:rsid w:val="009222B9"/>
    <w:rsid w:val="00924A3D"/>
    <w:rsid w:val="00925E54"/>
    <w:rsid w:val="00954FA4"/>
    <w:rsid w:val="00962BE4"/>
    <w:rsid w:val="00972DEC"/>
    <w:rsid w:val="00986C96"/>
    <w:rsid w:val="0099301D"/>
    <w:rsid w:val="00995A52"/>
    <w:rsid w:val="009A07AD"/>
    <w:rsid w:val="009A4484"/>
    <w:rsid w:val="009D1862"/>
    <w:rsid w:val="00A04EDE"/>
    <w:rsid w:val="00A068DF"/>
    <w:rsid w:val="00A2034D"/>
    <w:rsid w:val="00A27476"/>
    <w:rsid w:val="00A61249"/>
    <w:rsid w:val="00A83C21"/>
    <w:rsid w:val="00A8764B"/>
    <w:rsid w:val="00A93D0A"/>
    <w:rsid w:val="00AB002E"/>
    <w:rsid w:val="00AB02B5"/>
    <w:rsid w:val="00AC5661"/>
    <w:rsid w:val="00AC676E"/>
    <w:rsid w:val="00AC7B20"/>
    <w:rsid w:val="00AF2FDB"/>
    <w:rsid w:val="00B001EC"/>
    <w:rsid w:val="00B073A0"/>
    <w:rsid w:val="00B11B7D"/>
    <w:rsid w:val="00B34897"/>
    <w:rsid w:val="00B4197F"/>
    <w:rsid w:val="00B445DB"/>
    <w:rsid w:val="00B50FB7"/>
    <w:rsid w:val="00B65A1F"/>
    <w:rsid w:val="00B91985"/>
    <w:rsid w:val="00BA5C56"/>
    <w:rsid w:val="00BB0D1D"/>
    <w:rsid w:val="00BB23C2"/>
    <w:rsid w:val="00BC4AF6"/>
    <w:rsid w:val="00BD68D2"/>
    <w:rsid w:val="00BD7CE6"/>
    <w:rsid w:val="00C0701C"/>
    <w:rsid w:val="00C25CCE"/>
    <w:rsid w:val="00C5507D"/>
    <w:rsid w:val="00C67A3E"/>
    <w:rsid w:val="00C766D7"/>
    <w:rsid w:val="00C974F5"/>
    <w:rsid w:val="00CB5109"/>
    <w:rsid w:val="00CC4DDD"/>
    <w:rsid w:val="00CD71E7"/>
    <w:rsid w:val="00CE475F"/>
    <w:rsid w:val="00D149AC"/>
    <w:rsid w:val="00D16A00"/>
    <w:rsid w:val="00D45E8F"/>
    <w:rsid w:val="00D83409"/>
    <w:rsid w:val="00DB0390"/>
    <w:rsid w:val="00DC6F12"/>
    <w:rsid w:val="00E1270D"/>
    <w:rsid w:val="00E21545"/>
    <w:rsid w:val="00E22BF6"/>
    <w:rsid w:val="00E22DA4"/>
    <w:rsid w:val="00E369E3"/>
    <w:rsid w:val="00E41ECA"/>
    <w:rsid w:val="00E4663C"/>
    <w:rsid w:val="00E473F4"/>
    <w:rsid w:val="00E83563"/>
    <w:rsid w:val="00EB2384"/>
    <w:rsid w:val="00ED0E9F"/>
    <w:rsid w:val="00EE3F0F"/>
    <w:rsid w:val="00F23565"/>
    <w:rsid w:val="00F36820"/>
    <w:rsid w:val="00F37241"/>
    <w:rsid w:val="00F5276C"/>
    <w:rsid w:val="00F57113"/>
    <w:rsid w:val="00F763B0"/>
    <w:rsid w:val="00F93E22"/>
    <w:rsid w:val="00FB0123"/>
    <w:rsid w:val="00FB65F4"/>
    <w:rsid w:val="00FC2F96"/>
    <w:rsid w:val="00FC67C8"/>
    <w:rsid w:val="00FD7F72"/>
    <w:rsid w:val="00FF1867"/>
    <w:rsid w:val="047CEA41"/>
    <w:rsid w:val="092ABE95"/>
    <w:rsid w:val="2ECD1FF5"/>
    <w:rsid w:val="4710A1E8"/>
    <w:rsid w:val="49A3DBDE"/>
    <w:rsid w:val="53511CF7"/>
    <w:rsid w:val="56047069"/>
    <w:rsid w:val="5A82F028"/>
    <w:rsid w:val="6CE30C76"/>
    <w:rsid w:val="714DC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1A80E"/>
  <w15:chartTrackingRefBased/>
  <w15:docId w15:val="{996AD2A1-BD7A-460F-814F-32E1429B5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B20"/>
    <w:pPr>
      <w:spacing w:after="200" w:line="276" w:lineRule="auto"/>
    </w:pPr>
    <w:rPr>
      <w:rFonts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513A0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 Number,List Paragraph1,lp1,List Paragraph2,ISCG Numerowanie,lp11,List Paragraph11,Bullet 1,Use Case List Paragraph,Body MS Bullet,Bullet List,FooterText,numbered,Paragraphe de liste1"/>
    <w:basedOn w:val="Normalny"/>
    <w:link w:val="AkapitzlistZnak"/>
    <w:qFormat/>
    <w:rsid w:val="00EE3F0F"/>
    <w:pPr>
      <w:ind w:left="720"/>
      <w:contextualSpacing/>
    </w:p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Bullet List Znak,FooterText Znak,numbered Znak"/>
    <w:link w:val="Akapitzlist"/>
    <w:uiPriority w:val="34"/>
    <w:locked/>
    <w:rsid w:val="00131889"/>
    <w:rPr>
      <w:rFonts w:cs="Times New Roman"/>
    </w:rPr>
  </w:style>
  <w:style w:type="table" w:styleId="Tabela-Siatka">
    <w:name w:val="Table Grid"/>
    <w:basedOn w:val="Standardowy"/>
    <w:uiPriority w:val="39"/>
    <w:rsid w:val="001318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1318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31889"/>
  </w:style>
  <w:style w:type="character" w:customStyle="1" w:styleId="eop">
    <w:name w:val="eop"/>
    <w:basedOn w:val="Domylnaczcionkaakapitu"/>
    <w:rsid w:val="00131889"/>
  </w:style>
  <w:style w:type="paragraph" w:customStyle="1" w:styleId="Textbody">
    <w:name w:val="Text body"/>
    <w:basedOn w:val="Normalny"/>
    <w:rsid w:val="00876579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513A0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513A0"/>
  </w:style>
  <w:style w:type="character" w:customStyle="1" w:styleId="StopkaZnak">
    <w:name w:val="Stopka Znak"/>
    <w:basedOn w:val="Domylnaczcionkaakapitu"/>
    <w:link w:val="Stopka"/>
    <w:uiPriority w:val="99"/>
    <w:qFormat/>
    <w:rsid w:val="007513A0"/>
  </w:style>
  <w:style w:type="paragraph" w:styleId="Nagwek">
    <w:name w:val="header"/>
    <w:basedOn w:val="Normalny"/>
    <w:next w:val="Tekstpodstawowy"/>
    <w:link w:val="NagwekZnak"/>
    <w:uiPriority w:val="99"/>
    <w:unhideWhenUsed/>
    <w:qFormat/>
    <w:rsid w:val="007513A0"/>
    <w:pPr>
      <w:tabs>
        <w:tab w:val="center" w:pos="4536"/>
        <w:tab w:val="right" w:pos="9072"/>
      </w:tabs>
      <w:spacing w:after="0" w:line="240" w:lineRule="auto"/>
    </w:pPr>
    <w:rPr>
      <w:rFonts w:cstheme="minorBidi"/>
    </w:rPr>
  </w:style>
  <w:style w:type="character" w:customStyle="1" w:styleId="NagwekZnak1">
    <w:name w:val="Nagłówek Znak1"/>
    <w:basedOn w:val="Domylnaczcionkaakapitu"/>
    <w:uiPriority w:val="99"/>
    <w:semiHidden/>
    <w:rsid w:val="007513A0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7513A0"/>
    <w:pPr>
      <w:tabs>
        <w:tab w:val="center" w:pos="4536"/>
        <w:tab w:val="right" w:pos="9072"/>
      </w:tabs>
      <w:spacing w:after="0" w:line="240" w:lineRule="auto"/>
    </w:pPr>
    <w:rPr>
      <w:rFonts w:cstheme="minorBidi"/>
    </w:rPr>
  </w:style>
  <w:style w:type="character" w:customStyle="1" w:styleId="StopkaZnak1">
    <w:name w:val="Stopka Znak1"/>
    <w:basedOn w:val="Domylnaczcionkaakapitu"/>
    <w:uiPriority w:val="99"/>
    <w:semiHidden/>
    <w:rsid w:val="007513A0"/>
    <w:rPr>
      <w:rFonts w:cs="Times New Roman"/>
    </w:rPr>
  </w:style>
  <w:style w:type="character" w:styleId="Hipercze">
    <w:name w:val="Hyperlink"/>
    <w:basedOn w:val="Domylnaczcionkaakapitu"/>
    <w:uiPriority w:val="99"/>
    <w:unhideWhenUsed/>
    <w:rsid w:val="007513A0"/>
    <w:rPr>
      <w:color w:val="0563C1" w:themeColor="hyperlink"/>
      <w:u w:val="single"/>
    </w:rPr>
  </w:style>
  <w:style w:type="paragraph" w:customStyle="1" w:styleId="Standard">
    <w:name w:val="Standard"/>
    <w:rsid w:val="007513A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styleId="Pogrubienie">
    <w:name w:val="Strong"/>
    <w:uiPriority w:val="22"/>
    <w:qFormat/>
    <w:rsid w:val="007513A0"/>
    <w:rPr>
      <w:b/>
      <w:bCs/>
    </w:rPr>
  </w:style>
  <w:style w:type="character" w:customStyle="1" w:styleId="Bodytext5">
    <w:name w:val="Body text (5)_"/>
    <w:link w:val="Bodytext50"/>
    <w:uiPriority w:val="99"/>
    <w:rsid w:val="007513A0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Bodytext50">
    <w:name w:val="Body text (5)"/>
    <w:basedOn w:val="Normalny"/>
    <w:link w:val="Bodytext5"/>
    <w:uiPriority w:val="99"/>
    <w:rsid w:val="007513A0"/>
    <w:pPr>
      <w:widowControl w:val="0"/>
      <w:shd w:val="clear" w:color="auto" w:fill="FFFFFF"/>
      <w:spacing w:after="840" w:line="238" w:lineRule="exact"/>
      <w:jc w:val="right"/>
    </w:pPr>
    <w:rPr>
      <w:rFonts w:ascii="Times New Roman" w:hAnsi="Times New Roman" w:cstheme="minorBidi"/>
      <w:sz w:val="19"/>
      <w:szCs w:val="19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513A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513A0"/>
    <w:rPr>
      <w:rFonts w:cs="Times New Roman"/>
    </w:rPr>
  </w:style>
  <w:style w:type="paragraph" w:customStyle="1" w:styleId="Akapitzlist1">
    <w:name w:val="Akapit z listą1"/>
    <w:basedOn w:val="Normalny"/>
    <w:rsid w:val="007513A0"/>
    <w:pPr>
      <w:spacing w:after="0"/>
      <w:ind w:left="720" w:hanging="431"/>
    </w:pPr>
    <w:rPr>
      <w:rFonts w:ascii="Calibri" w:eastAsia="Times New Roman" w:hAnsi="Calibri" w:cs="Calibri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513A0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513A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513A0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513A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13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13A0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13A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13A0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513A0"/>
    <w:rPr>
      <w:vertAlign w:val="superscript"/>
    </w:rPr>
  </w:style>
  <w:style w:type="character" w:customStyle="1" w:styleId="contextualspellingandgrammarerror">
    <w:name w:val="contextualspellingandgrammarerror"/>
    <w:basedOn w:val="Domylnaczcionkaakapitu"/>
    <w:rsid w:val="007513A0"/>
  </w:style>
  <w:style w:type="character" w:customStyle="1" w:styleId="spellingerror">
    <w:name w:val="spellingerror"/>
    <w:basedOn w:val="Domylnaczcionkaakapitu"/>
    <w:rsid w:val="007513A0"/>
  </w:style>
  <w:style w:type="character" w:customStyle="1" w:styleId="scxw222959494">
    <w:name w:val="scxw222959494"/>
    <w:basedOn w:val="Domylnaczcionkaakapitu"/>
    <w:rsid w:val="007513A0"/>
  </w:style>
  <w:style w:type="character" w:customStyle="1" w:styleId="scxw170043126">
    <w:name w:val="scxw170043126"/>
    <w:basedOn w:val="Domylnaczcionkaakapitu"/>
    <w:rsid w:val="007513A0"/>
  </w:style>
  <w:style w:type="character" w:customStyle="1" w:styleId="scxw255279114">
    <w:name w:val="scxw255279114"/>
    <w:basedOn w:val="Domylnaczcionkaakapitu"/>
    <w:rsid w:val="007513A0"/>
  </w:style>
  <w:style w:type="character" w:styleId="Odwoaniedokomentarza">
    <w:name w:val="annotation reference"/>
    <w:basedOn w:val="Domylnaczcionkaakapitu"/>
    <w:uiPriority w:val="99"/>
    <w:semiHidden/>
    <w:unhideWhenUsed/>
    <w:rsid w:val="004336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336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367D"/>
    <w:rPr>
      <w:rFonts w:cs="Times New Roman"/>
      <w:sz w:val="20"/>
      <w:szCs w:val="20"/>
    </w:rPr>
  </w:style>
  <w:style w:type="paragraph" w:styleId="Bezodstpw">
    <w:name w:val="No Spacing"/>
    <w:uiPriority w:val="1"/>
    <w:qFormat/>
    <w:rsid w:val="0043367D"/>
    <w:pPr>
      <w:spacing w:after="0" w:line="240" w:lineRule="auto"/>
    </w:pPr>
  </w:style>
  <w:style w:type="paragraph" w:styleId="NormalnyWeb">
    <w:name w:val="Normal (Web)"/>
    <w:basedOn w:val="Normalny"/>
    <w:uiPriority w:val="99"/>
    <w:semiHidden/>
    <w:unhideWhenUsed/>
    <w:rsid w:val="000059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ui-provider">
    <w:name w:val="ui-provider"/>
    <w:basedOn w:val="Domylnaczcionkaakapitu"/>
    <w:rsid w:val="001D75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5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727322C173E614BAA6BF9D93AAABD29" ma:contentTypeVersion="21" ma:contentTypeDescription="Utwórz nowy dokument." ma:contentTypeScope="" ma:versionID="9dcd7b8405d129a2eb30654a7949343a">
  <xsd:schema xmlns:xsd="http://www.w3.org/2001/XMLSchema" xmlns:xs="http://www.w3.org/2001/XMLSchema" xmlns:p="http://schemas.microsoft.com/office/2006/metadata/properties" xmlns:ns2="ebe2ce25-ce78-4345-a0c9-6bb1c4271db9" xmlns:ns3="732bebfc-cd2e-4498-a301-01dcb4569efc" targetNamespace="http://schemas.microsoft.com/office/2006/metadata/properties" ma:root="true" ma:fieldsID="a6905aca41f38a7a1481645e5a17af1e" ns2:_="" ns3:_="">
    <xsd:import namespace="ebe2ce25-ce78-4345-a0c9-6bb1c4271db9"/>
    <xsd:import namespace="732bebfc-cd2e-4498-a301-01dcb4569e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L_x002e_p_x002e_" minOccurs="0"/>
                <xsd:element ref="ns2:Dataobowi_x0105_zywania" minOccurs="0"/>
                <xsd:element ref="ns2:Dataobowi_x0105_zywaniado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e2ce25-ce78-4345-a0c9-6bb1c4271d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fa83d4e-00d7-453e-aa2b-bf7765b7e44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_x002e_p_x002e_" ma:index="23" nillable="true" ma:displayName="L.p." ma:default="1" ma:format="Dropdown" ma:internalName="L_x002e_p_x002e_" ma:percentage="FALSE">
      <xsd:simpleType>
        <xsd:restriction base="dms:Number"/>
      </xsd:simpleType>
    </xsd:element>
    <xsd:element name="Dataobowi_x0105_zywania" ma:index="24" nillable="true" ma:displayName="Data obowiązywania od" ma:format="DateOnly" ma:internalName="Dataobowi_x0105_zywania">
      <xsd:simpleType>
        <xsd:restriction base="dms:DateTime"/>
      </xsd:simpleType>
    </xsd:element>
    <xsd:element name="Dataobowi_x0105_zywaniado" ma:index="25" nillable="true" ma:displayName="Data obowiązywania do" ma:format="DateOnly" ma:internalName="Dataobowi_x0105_zywaniado">
      <xsd:simpleType>
        <xsd:restriction base="dms:DateTime"/>
      </xsd:simpleType>
    </xsd:element>
    <xsd:element name="MediaServiceLocation" ma:index="26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bebfc-cd2e-4498-a301-01dcb4569ef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ede85fd-44dc-4191-98ca-ede4a0231930}" ma:internalName="TaxCatchAll" ma:showField="CatchAllData" ma:web="732bebfc-cd2e-4498-a301-01dcb4569e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be2ce25-ce78-4345-a0c9-6bb1c4271db9">
      <Terms xmlns="http://schemas.microsoft.com/office/infopath/2007/PartnerControls"/>
    </lcf76f155ced4ddcb4097134ff3c332f>
    <TaxCatchAll xmlns="732bebfc-cd2e-4498-a301-01dcb4569efc" xsi:nil="true"/>
    <L_x002e_p_x002e_ xmlns="ebe2ce25-ce78-4345-a0c9-6bb1c4271db9">1</L_x002e_p_x002e_>
    <Dataobowi_x0105_zywaniado xmlns="ebe2ce25-ce78-4345-a0c9-6bb1c4271db9" xsi:nil="true"/>
    <Dataobowi_x0105_zywania xmlns="ebe2ce25-ce78-4345-a0c9-6bb1c4271db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87602E-044D-4500-B944-BDAF06AC24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e2ce25-ce78-4345-a0c9-6bb1c4271db9"/>
    <ds:schemaRef ds:uri="732bebfc-cd2e-4498-a301-01dcb4569e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92CD2E-0748-413F-99E0-636B11F92386}">
  <ds:schemaRefs>
    <ds:schemaRef ds:uri="http://schemas.microsoft.com/office/2006/metadata/properties"/>
    <ds:schemaRef ds:uri="http://schemas.microsoft.com/office/infopath/2007/PartnerControls"/>
    <ds:schemaRef ds:uri="ebe2ce25-ce78-4345-a0c9-6bb1c4271db9"/>
    <ds:schemaRef ds:uri="732bebfc-cd2e-4498-a301-01dcb4569efc"/>
  </ds:schemaRefs>
</ds:datastoreItem>
</file>

<file path=customXml/itemProps3.xml><?xml version="1.0" encoding="utf-8"?>
<ds:datastoreItem xmlns:ds="http://schemas.openxmlformats.org/officeDocument/2006/customXml" ds:itemID="{0A1EA21A-A9F7-4FD5-A3F6-B789AF4A946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774</Words>
  <Characters>4649</Characters>
  <Application>Microsoft Office Word</Application>
  <DocSecurity>0</DocSecurity>
  <Lines>38</Lines>
  <Paragraphs>10</Paragraphs>
  <ScaleCrop>false</ScaleCrop>
  <Company/>
  <LinksUpToDate>false</LinksUpToDate>
  <CharactersWithSpaces>5413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Lewandowska-Bączek</dc:creator>
  <cp:keywords/>
  <dc:description/>
  <cp:lastModifiedBy>Marcin Chudy</cp:lastModifiedBy>
  <cp:revision>117</cp:revision>
  <cp:lastPrinted>2022-11-24T21:53:00Z</cp:lastPrinted>
  <dcterms:created xsi:type="dcterms:W3CDTF">2021-05-26T19:42:00Z</dcterms:created>
  <dcterms:modified xsi:type="dcterms:W3CDTF">2026-01-25T17:56:00Z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0x0101006727322C173E614BAA6BF9D93AAABD29</vt:lpwstr>
  </property>
  <property fmtid="{D5CDD505-2E9C-101B-9397-08002B2CF9AE}" pid="3" name="MediaServiceImageTags">
    <vt:lpwstr/>
  </property>
</Properties>
</file>